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B9" w:rsidRPr="00380D8B" w:rsidRDefault="008E3A59" w:rsidP="008E3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0D8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E3A59" w:rsidRPr="00380D8B" w:rsidRDefault="008E3A59" w:rsidP="008E3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0D8B">
        <w:rPr>
          <w:rFonts w:ascii="Times New Roman" w:hAnsi="Times New Roman" w:cs="Times New Roman"/>
          <w:sz w:val="24"/>
          <w:szCs w:val="24"/>
        </w:rPr>
        <w:t>сельского поселения «Дульдурга»</w:t>
      </w:r>
    </w:p>
    <w:p w:rsidR="008E3A59" w:rsidRPr="00380D8B" w:rsidRDefault="008E3A59" w:rsidP="008E3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9" w:rsidRPr="00380D8B" w:rsidRDefault="008E3A59" w:rsidP="008E3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0D8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E3A59" w:rsidRPr="00380D8B" w:rsidRDefault="008E3A59" w:rsidP="008E3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3A59" w:rsidRPr="00380D8B" w:rsidRDefault="00766B42" w:rsidP="008E3A59">
      <w:pPr>
        <w:tabs>
          <w:tab w:val="left" w:pos="7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0D8B">
        <w:rPr>
          <w:rFonts w:ascii="Times New Roman" w:hAnsi="Times New Roman" w:cs="Times New Roman"/>
          <w:sz w:val="24"/>
          <w:szCs w:val="24"/>
        </w:rPr>
        <w:t>25</w:t>
      </w:r>
      <w:r w:rsidR="008E3A59" w:rsidRPr="00380D8B">
        <w:rPr>
          <w:rFonts w:ascii="Times New Roman" w:hAnsi="Times New Roman" w:cs="Times New Roman"/>
          <w:sz w:val="24"/>
          <w:szCs w:val="24"/>
        </w:rPr>
        <w:t>.10.2017</w:t>
      </w:r>
      <w:r w:rsidR="008E3A59" w:rsidRPr="00380D8B">
        <w:rPr>
          <w:rFonts w:ascii="Times New Roman" w:hAnsi="Times New Roman" w:cs="Times New Roman"/>
          <w:sz w:val="24"/>
          <w:szCs w:val="24"/>
        </w:rPr>
        <w:tab/>
        <w:t>№ 245</w:t>
      </w:r>
    </w:p>
    <w:p w:rsidR="008E3A59" w:rsidRPr="00380D8B" w:rsidRDefault="008E3A59" w:rsidP="008E3A59">
      <w:pPr>
        <w:tabs>
          <w:tab w:val="left" w:pos="78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0D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0D8B">
        <w:rPr>
          <w:rFonts w:ascii="Times New Roman" w:hAnsi="Times New Roman" w:cs="Times New Roman"/>
          <w:sz w:val="24"/>
          <w:szCs w:val="24"/>
        </w:rPr>
        <w:t>. Дульдурга</w:t>
      </w:r>
    </w:p>
    <w:p w:rsidR="008E3A59" w:rsidRPr="00380D8B" w:rsidRDefault="008E3A59" w:rsidP="008E3A59">
      <w:pPr>
        <w:tabs>
          <w:tab w:val="left" w:pos="7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3A59" w:rsidRPr="00380D8B" w:rsidRDefault="008E3A59" w:rsidP="008E3A59">
      <w:pPr>
        <w:tabs>
          <w:tab w:val="left" w:pos="78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D8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80D8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80D8B">
        <w:rPr>
          <w:rFonts w:ascii="Times New Roman" w:hAnsi="Times New Roman" w:cs="Times New Roman"/>
          <w:b/>
          <w:sz w:val="24"/>
          <w:szCs w:val="24"/>
        </w:rPr>
        <w:t>О признании многоквартирного жилого дома, расположенного по адресу: ул. Советская д. 41 с. Дульдурга Дульдургинского района Забайкальского края, аварийным и подлежащим сносу</w:t>
      </w:r>
      <w:proofErr w:type="gramEnd"/>
    </w:p>
    <w:p w:rsidR="008E3A59" w:rsidRPr="00380D8B" w:rsidRDefault="008E3A59" w:rsidP="008E3A59">
      <w:pPr>
        <w:tabs>
          <w:tab w:val="left" w:pos="78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B42" w:rsidRPr="00380D8B" w:rsidRDefault="008E3A59" w:rsidP="008E3A59">
      <w:pPr>
        <w:tabs>
          <w:tab w:val="left" w:pos="7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8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66B42" w:rsidRPr="00380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0D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80D8B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заключения межведомственной комиссии администрации сельского поселения «Дульдурга</w:t>
      </w:r>
      <w:r w:rsidR="00766B42" w:rsidRPr="00380D8B">
        <w:rPr>
          <w:rFonts w:ascii="Times New Roman" w:hAnsi="Times New Roman" w:cs="Times New Roman"/>
          <w:sz w:val="24"/>
          <w:szCs w:val="24"/>
        </w:rPr>
        <w:t>»</w:t>
      </w:r>
      <w:r w:rsidRPr="00380D8B">
        <w:rPr>
          <w:rFonts w:ascii="Times New Roman" w:hAnsi="Times New Roman" w:cs="Times New Roman"/>
          <w:sz w:val="24"/>
          <w:szCs w:val="24"/>
        </w:rPr>
        <w:t xml:space="preserve"> </w:t>
      </w:r>
      <w:r w:rsidR="00766B42" w:rsidRPr="00380D8B">
        <w:rPr>
          <w:rFonts w:ascii="Times New Roman" w:hAnsi="Times New Roman" w:cs="Times New Roman"/>
          <w:sz w:val="24"/>
          <w:szCs w:val="24"/>
        </w:rPr>
        <w:t xml:space="preserve">от 17.10.2017  г. </w:t>
      </w:r>
      <w:r w:rsidRPr="00380D8B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многоквартирного дома </w:t>
      </w:r>
      <w:r w:rsidR="00766B42" w:rsidRPr="00380D8B">
        <w:rPr>
          <w:rFonts w:ascii="Times New Roman" w:hAnsi="Times New Roman" w:cs="Times New Roman"/>
          <w:sz w:val="24"/>
          <w:szCs w:val="24"/>
        </w:rPr>
        <w:t>аварийным и подлежащим сносу, экспертного</w:t>
      </w:r>
      <w:proofErr w:type="gramEnd"/>
      <w:r w:rsidR="00766B42" w:rsidRPr="00380D8B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Pr="00380D8B">
        <w:rPr>
          <w:rFonts w:ascii="Times New Roman" w:hAnsi="Times New Roman" w:cs="Times New Roman"/>
          <w:sz w:val="24"/>
          <w:szCs w:val="24"/>
        </w:rPr>
        <w:t xml:space="preserve"> </w:t>
      </w:r>
      <w:r w:rsidR="00766B42" w:rsidRPr="00380D8B">
        <w:rPr>
          <w:rFonts w:ascii="Times New Roman" w:hAnsi="Times New Roman" w:cs="Times New Roman"/>
          <w:sz w:val="24"/>
          <w:szCs w:val="24"/>
        </w:rPr>
        <w:t xml:space="preserve"> от 20.09.2017 г. №  84/17, руководствуясь Уставом сельского поселения «Дульдурга»,</w:t>
      </w:r>
    </w:p>
    <w:p w:rsidR="00766B42" w:rsidRPr="00380D8B" w:rsidRDefault="00766B42" w:rsidP="008E3A59">
      <w:pPr>
        <w:tabs>
          <w:tab w:val="left" w:pos="78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D8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B3A92" w:rsidRPr="00380D8B" w:rsidRDefault="00766B42" w:rsidP="00766B42">
      <w:pPr>
        <w:pStyle w:val="a3"/>
        <w:numPr>
          <w:ilvl w:val="0"/>
          <w:numId w:val="1"/>
        </w:numPr>
        <w:tabs>
          <w:tab w:val="left" w:pos="78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0D8B">
        <w:rPr>
          <w:rFonts w:ascii="Times New Roman" w:hAnsi="Times New Roman" w:cs="Times New Roman"/>
          <w:sz w:val="24"/>
          <w:szCs w:val="24"/>
        </w:rPr>
        <w:t>Признать много</w:t>
      </w:r>
      <w:r w:rsidR="00FB3A92" w:rsidRPr="00380D8B">
        <w:rPr>
          <w:rFonts w:ascii="Times New Roman" w:hAnsi="Times New Roman" w:cs="Times New Roman"/>
          <w:sz w:val="24"/>
          <w:szCs w:val="24"/>
        </w:rPr>
        <w:t>к</w:t>
      </w:r>
      <w:r w:rsidRPr="00380D8B">
        <w:rPr>
          <w:rFonts w:ascii="Times New Roman" w:hAnsi="Times New Roman" w:cs="Times New Roman"/>
          <w:sz w:val="24"/>
          <w:szCs w:val="24"/>
        </w:rPr>
        <w:t>варти</w:t>
      </w:r>
      <w:r w:rsidR="00FB3A92" w:rsidRPr="00380D8B">
        <w:rPr>
          <w:rFonts w:ascii="Times New Roman" w:hAnsi="Times New Roman" w:cs="Times New Roman"/>
          <w:sz w:val="24"/>
          <w:szCs w:val="24"/>
        </w:rPr>
        <w:t>р</w:t>
      </w:r>
      <w:r w:rsidRPr="00380D8B">
        <w:rPr>
          <w:rFonts w:ascii="Times New Roman" w:hAnsi="Times New Roman" w:cs="Times New Roman"/>
          <w:sz w:val="24"/>
          <w:szCs w:val="24"/>
        </w:rPr>
        <w:t xml:space="preserve">ный </w:t>
      </w:r>
      <w:r w:rsidR="00FB3A92" w:rsidRPr="00380D8B">
        <w:rPr>
          <w:rFonts w:ascii="Times New Roman" w:hAnsi="Times New Roman" w:cs="Times New Roman"/>
          <w:sz w:val="24"/>
          <w:szCs w:val="24"/>
        </w:rPr>
        <w:t>жилой дом, расположенный по адресу: ул. Советская д. 41, с. Дульдурга Дульдургинского района Забайкальского края, аварийным и подлежащим сносу;</w:t>
      </w:r>
      <w:proofErr w:type="gramEnd"/>
    </w:p>
    <w:p w:rsidR="00766B42" w:rsidRPr="00380D8B" w:rsidRDefault="00FB3A92" w:rsidP="00766B42">
      <w:pPr>
        <w:pStyle w:val="a3"/>
        <w:numPr>
          <w:ilvl w:val="0"/>
          <w:numId w:val="1"/>
        </w:numPr>
        <w:tabs>
          <w:tab w:val="left" w:pos="78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D8B">
        <w:rPr>
          <w:rFonts w:ascii="Times New Roman" w:hAnsi="Times New Roman" w:cs="Times New Roman"/>
          <w:sz w:val="24"/>
          <w:szCs w:val="24"/>
        </w:rPr>
        <w:t>Собственникам помещений многоквартирного жилого дома, указанного в п. 1 настоящего постановления, осуществить снос указанного дома в срок до 01.07.2022 года;</w:t>
      </w:r>
    </w:p>
    <w:p w:rsidR="00FB3A92" w:rsidRPr="00380D8B" w:rsidRDefault="00FB3A92" w:rsidP="00766B42">
      <w:pPr>
        <w:pStyle w:val="a3"/>
        <w:numPr>
          <w:ilvl w:val="0"/>
          <w:numId w:val="1"/>
        </w:numPr>
        <w:tabs>
          <w:tab w:val="left" w:pos="78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D8B">
        <w:rPr>
          <w:rFonts w:ascii="Times New Roman" w:hAnsi="Times New Roman" w:cs="Times New Roman"/>
          <w:sz w:val="24"/>
          <w:szCs w:val="24"/>
        </w:rPr>
        <w:t>Расселение граждан из многоквартирного жилого дома, указанного в п. 1 настоящего постановления, осуществить в срок до 17.10.2018 года;</w:t>
      </w:r>
    </w:p>
    <w:p w:rsidR="00FB3A92" w:rsidRPr="006411B2" w:rsidRDefault="00FB3A92" w:rsidP="00766B42">
      <w:pPr>
        <w:pStyle w:val="a3"/>
        <w:numPr>
          <w:ilvl w:val="0"/>
          <w:numId w:val="1"/>
        </w:numPr>
        <w:tabs>
          <w:tab w:val="left" w:pos="78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D8B">
        <w:rPr>
          <w:rFonts w:ascii="Times New Roman" w:hAnsi="Times New Roman" w:cs="Times New Roman"/>
          <w:sz w:val="24"/>
          <w:szCs w:val="24"/>
        </w:rPr>
        <w:t>Межведомственной комиссии сельского поселения «Дульдурга» уведомить нанимателей и собственников жилого дома, указанного в п. 1 настоящего постановления</w:t>
      </w:r>
      <w:r w:rsidR="00C34F3C" w:rsidRPr="00380D8B">
        <w:rPr>
          <w:rFonts w:ascii="Times New Roman" w:hAnsi="Times New Roman" w:cs="Times New Roman"/>
          <w:sz w:val="24"/>
          <w:szCs w:val="24"/>
        </w:rPr>
        <w:t>, о принятом решении в установленном законом порядке;</w:t>
      </w:r>
    </w:p>
    <w:p w:rsidR="006411B2" w:rsidRPr="00380D8B" w:rsidRDefault="006411B2" w:rsidP="00766B42">
      <w:pPr>
        <w:pStyle w:val="a3"/>
        <w:numPr>
          <w:ilvl w:val="0"/>
          <w:numId w:val="1"/>
        </w:numPr>
        <w:tabs>
          <w:tab w:val="left" w:pos="789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 пакет документов для сведений в Министерство территориального развития Забайкальского края по вышеуказанному дому;</w:t>
      </w:r>
    </w:p>
    <w:p w:rsidR="000656DB" w:rsidRPr="00380D8B" w:rsidRDefault="000656DB" w:rsidP="00766B42">
      <w:pPr>
        <w:pStyle w:val="a3"/>
        <w:numPr>
          <w:ilvl w:val="0"/>
          <w:numId w:val="1"/>
        </w:numPr>
        <w:tabs>
          <w:tab w:val="left" w:pos="7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8B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заместителя главы администрации сельского поселения «Дульдурга»;</w:t>
      </w:r>
    </w:p>
    <w:p w:rsidR="00C34F3C" w:rsidRDefault="000656DB" w:rsidP="00766B42">
      <w:pPr>
        <w:pStyle w:val="a3"/>
        <w:numPr>
          <w:ilvl w:val="0"/>
          <w:numId w:val="1"/>
        </w:numPr>
        <w:tabs>
          <w:tab w:val="left" w:pos="7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D8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момента </w:t>
      </w:r>
      <w:r w:rsidR="00484C84">
        <w:rPr>
          <w:rFonts w:ascii="Times New Roman" w:hAnsi="Times New Roman" w:cs="Times New Roman"/>
          <w:sz w:val="24"/>
          <w:szCs w:val="24"/>
        </w:rPr>
        <w:t>его подписания, обнародования;</w:t>
      </w:r>
    </w:p>
    <w:p w:rsidR="00484C84" w:rsidRPr="00380D8B" w:rsidRDefault="00484C84" w:rsidP="00766B42">
      <w:pPr>
        <w:pStyle w:val="a3"/>
        <w:numPr>
          <w:ilvl w:val="0"/>
          <w:numId w:val="1"/>
        </w:numPr>
        <w:tabs>
          <w:tab w:val="left" w:pos="7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766B42" w:rsidRDefault="00766B42" w:rsidP="008E3A59">
      <w:pPr>
        <w:tabs>
          <w:tab w:val="left" w:pos="7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3A59" w:rsidRDefault="008E3A59" w:rsidP="008E3A59">
      <w:pPr>
        <w:tabs>
          <w:tab w:val="left" w:pos="7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D8B" w:rsidRDefault="00380D8B" w:rsidP="00380D8B">
      <w:pPr>
        <w:tabs>
          <w:tab w:val="left" w:pos="6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6411B2">
        <w:rPr>
          <w:rFonts w:ascii="Times New Roman" w:hAnsi="Times New Roman" w:cs="Times New Roman"/>
          <w:sz w:val="24"/>
          <w:szCs w:val="24"/>
        </w:rPr>
        <w:t xml:space="preserve">    </w:t>
      </w:r>
      <w:r w:rsidR="00484C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М.Б. Эрдынеев</w:t>
      </w:r>
    </w:p>
    <w:p w:rsidR="00380D8B" w:rsidRPr="00380D8B" w:rsidRDefault="00380D8B" w:rsidP="008E3A59">
      <w:pPr>
        <w:tabs>
          <w:tab w:val="left" w:pos="78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«Дульдурга»</w:t>
      </w:r>
    </w:p>
    <w:sectPr w:rsidR="00380D8B" w:rsidRPr="00380D8B" w:rsidSect="0058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C405D"/>
    <w:multiLevelType w:val="hybridMultilevel"/>
    <w:tmpl w:val="CE30C724"/>
    <w:lvl w:ilvl="0" w:tplc="58622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A59"/>
    <w:rsid w:val="000656DB"/>
    <w:rsid w:val="00380D8B"/>
    <w:rsid w:val="00484C84"/>
    <w:rsid w:val="00584EB9"/>
    <w:rsid w:val="006411B2"/>
    <w:rsid w:val="00766B42"/>
    <w:rsid w:val="008E3A59"/>
    <w:rsid w:val="00C34F3C"/>
    <w:rsid w:val="00FB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B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2017-10-25T09:00:00Z</dcterms:created>
  <dcterms:modified xsi:type="dcterms:W3CDTF">2017-10-25T09:33:00Z</dcterms:modified>
</cp:coreProperties>
</file>