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CE" w:rsidRPr="00D73A49" w:rsidRDefault="00E658CE" w:rsidP="00E658CE">
      <w:pPr>
        <w:jc w:val="center"/>
        <w:rPr>
          <w:rFonts w:ascii="Arial" w:hAnsi="Arial" w:cs="Arial"/>
          <w:b/>
          <w:sz w:val="32"/>
          <w:szCs w:val="32"/>
        </w:rPr>
      </w:pPr>
      <w:r w:rsidRPr="00D73A49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E658CE" w:rsidRDefault="00E658CE" w:rsidP="00E658CE">
      <w:pPr>
        <w:jc w:val="center"/>
        <w:rPr>
          <w:rFonts w:ascii="Arial" w:hAnsi="Arial" w:cs="Arial"/>
          <w:b/>
          <w:sz w:val="32"/>
          <w:szCs w:val="32"/>
        </w:rPr>
      </w:pPr>
      <w:r w:rsidRPr="00D73A49">
        <w:rPr>
          <w:rFonts w:ascii="Arial" w:hAnsi="Arial" w:cs="Arial"/>
          <w:b/>
          <w:sz w:val="32"/>
          <w:szCs w:val="32"/>
        </w:rPr>
        <w:t>сельского поселения «Дульдурга»</w:t>
      </w:r>
    </w:p>
    <w:p w:rsidR="00E658CE" w:rsidRPr="00D73A49" w:rsidRDefault="00E658CE" w:rsidP="00E658CE">
      <w:pPr>
        <w:jc w:val="center"/>
        <w:rPr>
          <w:rFonts w:ascii="Arial" w:hAnsi="Arial" w:cs="Arial"/>
          <w:b/>
          <w:sz w:val="32"/>
          <w:szCs w:val="32"/>
        </w:rPr>
      </w:pPr>
    </w:p>
    <w:p w:rsidR="00E658CE" w:rsidRPr="009542FD" w:rsidRDefault="00E658CE" w:rsidP="00E658CE">
      <w:pPr>
        <w:pStyle w:val="2"/>
        <w:ind w:firstLine="0"/>
        <w:rPr>
          <w:rFonts w:cs="Arial"/>
          <w:sz w:val="32"/>
          <w:szCs w:val="32"/>
        </w:rPr>
      </w:pPr>
      <w:r w:rsidRPr="009542FD">
        <w:rPr>
          <w:rFonts w:cs="Arial"/>
          <w:sz w:val="32"/>
          <w:szCs w:val="32"/>
        </w:rPr>
        <w:t>ПОСТАНОВЛЕНИЕ</w:t>
      </w:r>
    </w:p>
    <w:p w:rsidR="00E658CE" w:rsidRPr="00D73A49" w:rsidRDefault="00E658CE" w:rsidP="00E658CE">
      <w:pPr>
        <w:rPr>
          <w:lang w:eastAsia="ar-SA"/>
        </w:rPr>
      </w:pPr>
    </w:p>
    <w:p w:rsidR="00E658CE" w:rsidRPr="00D73A49" w:rsidRDefault="00E658CE" w:rsidP="00E658CE">
      <w:pPr>
        <w:rPr>
          <w:rFonts w:ascii="Arial" w:hAnsi="Arial" w:cs="Arial"/>
        </w:rPr>
      </w:pPr>
      <w:r w:rsidRPr="00D73A49">
        <w:rPr>
          <w:rFonts w:ascii="Arial" w:hAnsi="Arial" w:cs="Arial"/>
        </w:rPr>
        <w:t xml:space="preserve">                                                                    </w:t>
      </w:r>
    </w:p>
    <w:p w:rsidR="00E658CE" w:rsidRPr="009542FD" w:rsidRDefault="00E658CE" w:rsidP="00E658CE">
      <w:pPr>
        <w:rPr>
          <w:rFonts w:ascii="Arial" w:hAnsi="Arial" w:cs="Arial"/>
          <w:sz w:val="24"/>
          <w:szCs w:val="24"/>
        </w:rPr>
      </w:pPr>
      <w:r w:rsidRPr="009542FD">
        <w:rPr>
          <w:rFonts w:ascii="Arial" w:hAnsi="Arial" w:cs="Arial"/>
          <w:sz w:val="24"/>
          <w:szCs w:val="24"/>
        </w:rPr>
        <w:t>06 февраля 2017                                                                                                               № 41</w:t>
      </w:r>
    </w:p>
    <w:p w:rsidR="00E658CE" w:rsidRPr="009542FD" w:rsidRDefault="00E658CE" w:rsidP="00E658C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9542FD">
        <w:rPr>
          <w:rFonts w:ascii="Arial" w:hAnsi="Arial" w:cs="Arial"/>
          <w:sz w:val="24"/>
          <w:szCs w:val="24"/>
        </w:rPr>
        <w:t>с</w:t>
      </w:r>
      <w:proofErr w:type="gramEnd"/>
      <w:r w:rsidRPr="009542FD">
        <w:rPr>
          <w:rFonts w:ascii="Arial" w:hAnsi="Arial" w:cs="Arial"/>
          <w:sz w:val="24"/>
          <w:szCs w:val="24"/>
        </w:rPr>
        <w:t>. Дульдурга</w:t>
      </w:r>
    </w:p>
    <w:p w:rsidR="00E658CE" w:rsidRPr="00D73A49" w:rsidRDefault="00E658CE" w:rsidP="00E658CE">
      <w:pPr>
        <w:jc w:val="center"/>
        <w:rPr>
          <w:rFonts w:ascii="Arial" w:hAnsi="Arial" w:cs="Arial"/>
        </w:rPr>
      </w:pPr>
    </w:p>
    <w:p w:rsidR="00E658CE" w:rsidRPr="00D73A49" w:rsidRDefault="00E658CE" w:rsidP="00E658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658CE" w:rsidRPr="00D73A49" w:rsidRDefault="00E658CE" w:rsidP="00E658CE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D73A49">
        <w:rPr>
          <w:b/>
          <w:sz w:val="32"/>
          <w:szCs w:val="32"/>
        </w:rPr>
        <w:t>О внесении изменении в административный регламент от 05.05.2016 г. № 86 «Подготовка и выдача разрешений на строительство, реконструкцию объектов капитального строительства»</w:t>
      </w:r>
    </w:p>
    <w:p w:rsidR="00E658CE" w:rsidRPr="00D73A49" w:rsidRDefault="00E658CE" w:rsidP="00E658C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E658CE" w:rsidRPr="00D73A49" w:rsidRDefault="00E658CE" w:rsidP="00E658C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D73A49">
        <w:rPr>
          <w:sz w:val="24"/>
          <w:szCs w:val="24"/>
        </w:rPr>
        <w:t xml:space="preserve">В соответствии с Федеральным законом от 19.12.2016 г. № 445-ФЗ «О внесении изменений в ст. 51 и 55 Градостроительного кодекса Российской Федерации», </w:t>
      </w:r>
    </w:p>
    <w:p w:rsidR="00E658CE" w:rsidRPr="00D73A49" w:rsidRDefault="00E658CE" w:rsidP="00E658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658CE" w:rsidRPr="00D73A49" w:rsidRDefault="00E658CE" w:rsidP="00E658C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73A49">
        <w:rPr>
          <w:sz w:val="24"/>
          <w:szCs w:val="24"/>
        </w:rPr>
        <w:t>ПОСТАНОВЛЯЕТ:</w:t>
      </w:r>
    </w:p>
    <w:p w:rsidR="00E658CE" w:rsidRPr="00D73A49" w:rsidRDefault="00E658CE" w:rsidP="00E658C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658CE" w:rsidRPr="00D73A49" w:rsidRDefault="00E658CE" w:rsidP="00E658CE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D73A49">
        <w:rPr>
          <w:sz w:val="24"/>
          <w:szCs w:val="24"/>
        </w:rPr>
        <w:t>В пункте 13 административного регламента заменить слова «десяти дней» на слова «семи рабочих дней».</w:t>
      </w:r>
    </w:p>
    <w:p w:rsidR="00E658CE" w:rsidRPr="00D73A49" w:rsidRDefault="00E658CE" w:rsidP="00E658CE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D73A49">
        <w:rPr>
          <w:sz w:val="24"/>
          <w:szCs w:val="24"/>
        </w:rPr>
        <w:t>Настоящее постановление обнародовать (опубликовать) на информационном стенде и на официальном сайте администрации сельского поселения «Дульдурга».</w:t>
      </w:r>
    </w:p>
    <w:p w:rsidR="00E658CE" w:rsidRPr="00D73A49" w:rsidRDefault="00E658CE" w:rsidP="00E658CE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</w:rPr>
      </w:pPr>
      <w:r w:rsidRPr="00D73A49">
        <w:rPr>
          <w:sz w:val="24"/>
          <w:szCs w:val="24"/>
        </w:rPr>
        <w:t>Настоящее постановление вступает в силу со дня его официального обнародования и опубликования.</w:t>
      </w:r>
    </w:p>
    <w:p w:rsidR="00E658CE" w:rsidRPr="00D73A49" w:rsidRDefault="00E658CE" w:rsidP="00E658CE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E658CE" w:rsidRPr="00D73A49" w:rsidRDefault="00E658CE" w:rsidP="00E658CE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E658CE" w:rsidRPr="00D73A49" w:rsidRDefault="00E658CE" w:rsidP="00E658CE">
      <w:pPr>
        <w:pStyle w:val="ConsPlusNormal"/>
        <w:widowControl/>
        <w:ind w:left="1080" w:firstLine="0"/>
        <w:jc w:val="both"/>
        <w:rPr>
          <w:sz w:val="24"/>
          <w:szCs w:val="24"/>
        </w:rPr>
      </w:pPr>
    </w:p>
    <w:p w:rsidR="00E658CE" w:rsidRPr="00D73A49" w:rsidRDefault="00E658CE" w:rsidP="00E658CE">
      <w:pPr>
        <w:pStyle w:val="ConsPlusNormal"/>
        <w:widowControl/>
        <w:tabs>
          <w:tab w:val="left" w:pos="6345"/>
        </w:tabs>
        <w:ind w:left="1080" w:firstLine="0"/>
        <w:jc w:val="both"/>
        <w:rPr>
          <w:sz w:val="24"/>
          <w:szCs w:val="24"/>
        </w:rPr>
      </w:pPr>
      <w:r w:rsidRPr="00D73A49">
        <w:rPr>
          <w:sz w:val="24"/>
          <w:szCs w:val="24"/>
        </w:rPr>
        <w:t>Глава сельского поселения</w:t>
      </w:r>
      <w:r w:rsidRPr="00D73A4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D73A49">
        <w:rPr>
          <w:sz w:val="24"/>
          <w:szCs w:val="24"/>
        </w:rPr>
        <w:t xml:space="preserve">М.Б. </w:t>
      </w:r>
      <w:proofErr w:type="spellStart"/>
      <w:r w:rsidRPr="00D73A49">
        <w:rPr>
          <w:sz w:val="24"/>
          <w:szCs w:val="24"/>
        </w:rPr>
        <w:t>Эрдынеев</w:t>
      </w:r>
      <w:proofErr w:type="spellEnd"/>
    </w:p>
    <w:p w:rsidR="00E658CE" w:rsidRPr="00D73A49" w:rsidRDefault="00E658CE" w:rsidP="00E658CE">
      <w:pPr>
        <w:pStyle w:val="ConsPlusNormal"/>
        <w:widowControl/>
        <w:ind w:left="1080" w:firstLine="0"/>
        <w:jc w:val="both"/>
        <w:rPr>
          <w:sz w:val="24"/>
          <w:szCs w:val="24"/>
        </w:rPr>
      </w:pPr>
      <w:r w:rsidRPr="00D73A49">
        <w:rPr>
          <w:sz w:val="24"/>
          <w:szCs w:val="24"/>
        </w:rPr>
        <w:t>«Дульдурга»</w:t>
      </w:r>
    </w:p>
    <w:p w:rsidR="00E658CE" w:rsidRDefault="00E658CE" w:rsidP="00E658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58CE" w:rsidRDefault="00E658CE" w:rsidP="00E658C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8CE" w:rsidRDefault="00E658CE" w:rsidP="00E658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58CE" w:rsidRDefault="00E658CE" w:rsidP="00E658C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3EA8" w:rsidRDefault="00F73EA8"/>
    <w:sectPr w:rsidR="00F73EA8" w:rsidSect="00E658C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1CC"/>
    <w:multiLevelType w:val="hybridMultilevel"/>
    <w:tmpl w:val="8CFE8FFC"/>
    <w:lvl w:ilvl="0" w:tplc="E9CCB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658CE"/>
    <w:rsid w:val="00E658CE"/>
    <w:rsid w:val="00F7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658CE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58C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E658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658C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2017-02-07T00:37:00Z</dcterms:created>
  <dcterms:modified xsi:type="dcterms:W3CDTF">2017-02-07T00:38:00Z</dcterms:modified>
</cp:coreProperties>
</file>