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A9" w:rsidRPr="00B308A5" w:rsidRDefault="00F02FA9" w:rsidP="005B1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08A5">
        <w:rPr>
          <w:rFonts w:ascii="Times New Roman" w:hAnsi="Times New Roman"/>
          <w:sz w:val="28"/>
          <w:szCs w:val="28"/>
        </w:rPr>
        <w:t>Адм</w:t>
      </w:r>
      <w:r w:rsidR="00256331" w:rsidRPr="00B308A5">
        <w:rPr>
          <w:rFonts w:ascii="Times New Roman" w:hAnsi="Times New Roman"/>
          <w:sz w:val="28"/>
          <w:szCs w:val="28"/>
        </w:rPr>
        <w:t>инистрация сельского поселения</w:t>
      </w:r>
    </w:p>
    <w:p w:rsidR="00F02FA9" w:rsidRPr="00B308A5" w:rsidRDefault="00256331" w:rsidP="005B1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8A5">
        <w:rPr>
          <w:rFonts w:ascii="Times New Roman" w:hAnsi="Times New Roman"/>
          <w:sz w:val="28"/>
          <w:szCs w:val="28"/>
        </w:rPr>
        <w:t>«Дульдурга</w:t>
      </w:r>
      <w:r w:rsidR="00F02FA9" w:rsidRPr="00B308A5">
        <w:rPr>
          <w:rFonts w:ascii="Times New Roman" w:hAnsi="Times New Roman"/>
          <w:sz w:val="28"/>
          <w:szCs w:val="28"/>
        </w:rPr>
        <w:t>»</w:t>
      </w:r>
    </w:p>
    <w:p w:rsidR="00F02FA9" w:rsidRPr="00B308A5" w:rsidRDefault="00F02FA9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A9" w:rsidRPr="00B308A5" w:rsidRDefault="00F02FA9" w:rsidP="004A5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8A5">
        <w:rPr>
          <w:rFonts w:ascii="Times New Roman" w:hAnsi="Times New Roman"/>
          <w:sz w:val="28"/>
          <w:szCs w:val="28"/>
        </w:rPr>
        <w:t>ПОСТАНОВЛЕНИЕ</w:t>
      </w:r>
    </w:p>
    <w:p w:rsidR="00F02FA9" w:rsidRPr="00F02FA9" w:rsidRDefault="00F02FA9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A9" w:rsidRPr="00F02FA9" w:rsidRDefault="004A5341" w:rsidP="004A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341">
        <w:rPr>
          <w:rFonts w:ascii="Times New Roman" w:hAnsi="Times New Roman"/>
          <w:sz w:val="28"/>
          <w:szCs w:val="28"/>
        </w:rPr>
        <w:t>«</w:t>
      </w:r>
      <w:r w:rsidR="0069696C">
        <w:rPr>
          <w:rFonts w:ascii="Times New Roman" w:hAnsi="Times New Roman"/>
          <w:sz w:val="28"/>
          <w:szCs w:val="28"/>
        </w:rPr>
        <w:t>04</w:t>
      </w:r>
      <w:r w:rsidRPr="004A5341">
        <w:rPr>
          <w:rFonts w:ascii="Times New Roman" w:hAnsi="Times New Roman"/>
          <w:sz w:val="28"/>
          <w:szCs w:val="28"/>
        </w:rPr>
        <w:t xml:space="preserve">» </w:t>
      </w:r>
      <w:r w:rsidR="0069696C">
        <w:rPr>
          <w:rFonts w:ascii="Times New Roman" w:hAnsi="Times New Roman"/>
          <w:sz w:val="28"/>
          <w:szCs w:val="28"/>
        </w:rPr>
        <w:t>февраля</w:t>
      </w:r>
      <w:r w:rsidRPr="004A5341">
        <w:rPr>
          <w:rFonts w:ascii="Times New Roman" w:hAnsi="Times New Roman"/>
          <w:sz w:val="28"/>
          <w:szCs w:val="28"/>
        </w:rPr>
        <w:t xml:space="preserve"> </w:t>
      </w:r>
      <w:r w:rsidR="0069696C">
        <w:rPr>
          <w:rFonts w:ascii="Times New Roman" w:hAnsi="Times New Roman"/>
          <w:sz w:val="28"/>
          <w:szCs w:val="28"/>
        </w:rPr>
        <w:t>2016</w:t>
      </w:r>
      <w:r w:rsidR="00F02FA9" w:rsidRPr="004A5341">
        <w:rPr>
          <w:rFonts w:ascii="Times New Roman" w:hAnsi="Times New Roman"/>
          <w:sz w:val="28"/>
          <w:szCs w:val="28"/>
        </w:rPr>
        <w:t xml:space="preserve"> </w:t>
      </w:r>
      <w:r w:rsidR="00326C87">
        <w:rPr>
          <w:rFonts w:ascii="Times New Roman" w:hAnsi="Times New Roman"/>
          <w:sz w:val="28"/>
          <w:szCs w:val="28"/>
        </w:rPr>
        <w:t>года</w:t>
      </w:r>
      <w:r w:rsidR="00F02FA9" w:rsidRPr="004A534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644CD0" w:rsidRPr="004A5341">
        <w:rPr>
          <w:rFonts w:ascii="Times New Roman" w:hAnsi="Times New Roman"/>
          <w:sz w:val="28"/>
          <w:szCs w:val="28"/>
        </w:rPr>
        <w:t xml:space="preserve">             </w:t>
      </w:r>
      <w:r w:rsidR="00F02FA9" w:rsidRPr="004A5341">
        <w:rPr>
          <w:rFonts w:ascii="Times New Roman" w:hAnsi="Times New Roman"/>
          <w:sz w:val="28"/>
          <w:szCs w:val="28"/>
        </w:rPr>
        <w:t>№</w:t>
      </w:r>
      <w:r w:rsidR="00F02FA9" w:rsidRPr="00F02FA9">
        <w:rPr>
          <w:rFonts w:ascii="Times New Roman" w:hAnsi="Times New Roman"/>
          <w:sz w:val="28"/>
          <w:szCs w:val="28"/>
        </w:rPr>
        <w:t xml:space="preserve"> </w:t>
      </w:r>
      <w:r w:rsidR="0069696C">
        <w:rPr>
          <w:rFonts w:ascii="Times New Roman" w:hAnsi="Times New Roman"/>
          <w:sz w:val="28"/>
          <w:szCs w:val="28"/>
        </w:rPr>
        <w:t>18</w:t>
      </w:r>
    </w:p>
    <w:p w:rsidR="00F02FA9" w:rsidRPr="00F02FA9" w:rsidRDefault="00F02FA9" w:rsidP="005B1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FA9">
        <w:rPr>
          <w:rFonts w:ascii="Times New Roman" w:hAnsi="Times New Roman"/>
          <w:sz w:val="28"/>
          <w:szCs w:val="28"/>
        </w:rPr>
        <w:t>с.</w:t>
      </w:r>
      <w:r w:rsidR="004A5341">
        <w:rPr>
          <w:rFonts w:ascii="Times New Roman" w:hAnsi="Times New Roman"/>
          <w:sz w:val="28"/>
          <w:szCs w:val="28"/>
        </w:rPr>
        <w:t xml:space="preserve"> </w:t>
      </w:r>
      <w:r w:rsidRPr="00F02FA9">
        <w:rPr>
          <w:rFonts w:ascii="Times New Roman" w:hAnsi="Times New Roman"/>
          <w:sz w:val="28"/>
          <w:szCs w:val="28"/>
        </w:rPr>
        <w:t>Дульдурга</w:t>
      </w:r>
    </w:p>
    <w:p w:rsidR="00F02FA9" w:rsidRPr="00F02FA9" w:rsidRDefault="00F02FA9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341" w:rsidRPr="004A5341" w:rsidRDefault="004A5341" w:rsidP="004A53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5341"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  <w:r w:rsidR="0069696C">
        <w:rPr>
          <w:rFonts w:ascii="Times New Roman" w:hAnsi="Times New Roman"/>
          <w:b/>
          <w:sz w:val="28"/>
          <w:szCs w:val="28"/>
        </w:rPr>
        <w:t xml:space="preserve">программы «Благоустройство населенного пункта </w:t>
      </w:r>
      <w:r w:rsidR="005D1A5E">
        <w:rPr>
          <w:rFonts w:ascii="Times New Roman" w:hAnsi="Times New Roman"/>
          <w:b/>
          <w:sz w:val="28"/>
          <w:szCs w:val="28"/>
        </w:rPr>
        <w:t xml:space="preserve"> сельского п</w:t>
      </w:r>
      <w:r w:rsidR="00346CA6">
        <w:rPr>
          <w:rFonts w:ascii="Times New Roman" w:hAnsi="Times New Roman"/>
          <w:b/>
          <w:sz w:val="28"/>
          <w:szCs w:val="28"/>
        </w:rPr>
        <w:t>оселения «Дульдурга» на 2016</w:t>
      </w:r>
      <w:r w:rsidR="005D1A5E">
        <w:rPr>
          <w:rFonts w:ascii="Times New Roman" w:hAnsi="Times New Roman"/>
          <w:b/>
          <w:sz w:val="28"/>
          <w:szCs w:val="28"/>
        </w:rPr>
        <w:t>-2018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A5341" w:rsidRPr="004A5341" w:rsidRDefault="004A5341" w:rsidP="004A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341" w:rsidRPr="004A5341" w:rsidRDefault="004A5341" w:rsidP="004A5341">
      <w:pPr>
        <w:pStyle w:val="21"/>
        <w:spacing w:after="0" w:line="240" w:lineRule="auto"/>
        <w:ind w:right="-6" w:firstLine="708"/>
        <w:jc w:val="both"/>
        <w:rPr>
          <w:sz w:val="28"/>
          <w:szCs w:val="28"/>
        </w:rPr>
      </w:pPr>
      <w:r w:rsidRPr="004A5341">
        <w:rPr>
          <w:sz w:val="28"/>
          <w:szCs w:val="28"/>
        </w:rPr>
        <w:t>В соответствии</w:t>
      </w:r>
      <w:r w:rsidR="005D1A5E">
        <w:rPr>
          <w:sz w:val="28"/>
          <w:szCs w:val="28"/>
        </w:rPr>
        <w:t xml:space="preserve"> с Уставом сельского поселения «Дульдурга</w:t>
      </w:r>
      <w:r w:rsidRPr="004A5341">
        <w:rPr>
          <w:sz w:val="28"/>
          <w:szCs w:val="28"/>
        </w:rPr>
        <w:t>», постановлением адм</w:t>
      </w:r>
      <w:r w:rsidR="005D1A5E">
        <w:rPr>
          <w:sz w:val="28"/>
          <w:szCs w:val="28"/>
        </w:rPr>
        <w:t>инистрации сельского поселения</w:t>
      </w:r>
      <w:r w:rsidRPr="004A5341">
        <w:rPr>
          <w:sz w:val="28"/>
          <w:szCs w:val="28"/>
        </w:rPr>
        <w:t xml:space="preserve"> «Дульду</w:t>
      </w:r>
      <w:r w:rsidRPr="004A5341">
        <w:rPr>
          <w:sz w:val="28"/>
          <w:szCs w:val="28"/>
        </w:rPr>
        <w:t>р</w:t>
      </w:r>
      <w:r w:rsidR="005D1A5E">
        <w:rPr>
          <w:sz w:val="28"/>
          <w:szCs w:val="28"/>
        </w:rPr>
        <w:t>га</w:t>
      </w:r>
      <w:r w:rsidR="003D3E54">
        <w:rPr>
          <w:sz w:val="28"/>
          <w:szCs w:val="28"/>
        </w:rPr>
        <w:t>» от 31</w:t>
      </w:r>
      <w:r w:rsidR="0069696C">
        <w:rPr>
          <w:sz w:val="28"/>
          <w:szCs w:val="28"/>
        </w:rPr>
        <w:t xml:space="preserve"> декабря 2015 года  №162</w:t>
      </w:r>
      <w:r w:rsidRPr="004A5341">
        <w:rPr>
          <w:sz w:val="28"/>
          <w:szCs w:val="28"/>
        </w:rPr>
        <w:t xml:space="preserve"> «Об утверждении Порядка разработки, утверждения и реализации муниципальны</w:t>
      </w:r>
      <w:r w:rsidR="0069696C">
        <w:rPr>
          <w:sz w:val="28"/>
          <w:szCs w:val="28"/>
        </w:rPr>
        <w:t>х программ сельского поселения «Дульдурга</w:t>
      </w:r>
      <w:r w:rsidRPr="004A5341">
        <w:rPr>
          <w:sz w:val="28"/>
          <w:szCs w:val="28"/>
        </w:rPr>
        <w:t xml:space="preserve">», в целях </w:t>
      </w:r>
      <w:r>
        <w:rPr>
          <w:sz w:val="28"/>
          <w:szCs w:val="28"/>
        </w:rPr>
        <w:t>б</w:t>
      </w:r>
      <w:r w:rsidR="0069696C">
        <w:rPr>
          <w:sz w:val="28"/>
          <w:szCs w:val="28"/>
        </w:rPr>
        <w:t>лагоустройства населенного пункта, администрация сельского поселения «Дульдурга</w:t>
      </w:r>
      <w:r w:rsidRPr="004A5341">
        <w:rPr>
          <w:sz w:val="28"/>
          <w:szCs w:val="28"/>
        </w:rPr>
        <w:t>»</w:t>
      </w:r>
      <w:r w:rsidR="0069696C">
        <w:rPr>
          <w:sz w:val="28"/>
          <w:szCs w:val="28"/>
        </w:rPr>
        <w:t>.</w:t>
      </w:r>
    </w:p>
    <w:p w:rsidR="004A5341" w:rsidRPr="004A5341" w:rsidRDefault="004A5341" w:rsidP="004A5341">
      <w:pPr>
        <w:pStyle w:val="21"/>
        <w:spacing w:after="0" w:line="240" w:lineRule="auto"/>
        <w:ind w:right="-6" w:firstLine="708"/>
        <w:jc w:val="both"/>
        <w:rPr>
          <w:sz w:val="28"/>
          <w:szCs w:val="28"/>
        </w:rPr>
      </w:pPr>
    </w:p>
    <w:p w:rsidR="00F02FA9" w:rsidRPr="004A5341" w:rsidRDefault="00F02FA9" w:rsidP="005B1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5341">
        <w:rPr>
          <w:rFonts w:ascii="Times New Roman" w:hAnsi="Times New Roman"/>
          <w:b/>
          <w:sz w:val="28"/>
          <w:szCs w:val="28"/>
        </w:rPr>
        <w:t>ПОСТАНОВЛЯЕТ:</w:t>
      </w:r>
    </w:p>
    <w:p w:rsidR="00F02FA9" w:rsidRPr="00F02FA9" w:rsidRDefault="00F02FA9" w:rsidP="005B1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FA9" w:rsidRDefault="00F02FA9" w:rsidP="005B1CB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5FF3">
        <w:rPr>
          <w:rFonts w:ascii="Times New Roman" w:hAnsi="Times New Roman"/>
          <w:sz w:val="28"/>
          <w:szCs w:val="28"/>
        </w:rPr>
        <w:t xml:space="preserve">Утвердить </w:t>
      </w:r>
      <w:hyperlink w:anchor="sub_1000" w:history="1">
        <w:r w:rsidR="001F63BC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муниципальную</w:t>
        </w:r>
        <w:r w:rsidRPr="00F02FA9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 программу</w:t>
        </w:r>
      </w:hyperlink>
      <w:r w:rsidRPr="00F02FA9">
        <w:rPr>
          <w:rFonts w:ascii="Times New Roman" w:hAnsi="Times New Roman"/>
          <w:b/>
          <w:sz w:val="28"/>
          <w:szCs w:val="28"/>
        </w:rPr>
        <w:t xml:space="preserve"> </w:t>
      </w:r>
      <w:r w:rsidRPr="00F02FA9">
        <w:rPr>
          <w:rFonts w:ascii="Times New Roman" w:hAnsi="Times New Roman"/>
          <w:sz w:val="28"/>
          <w:szCs w:val="28"/>
        </w:rPr>
        <w:t>«</w:t>
      </w:r>
      <w:r w:rsidR="0069696C">
        <w:rPr>
          <w:rFonts w:ascii="Times New Roman" w:hAnsi="Times New Roman"/>
          <w:sz w:val="28"/>
          <w:szCs w:val="28"/>
        </w:rPr>
        <w:t>Благоустройство населенного</w:t>
      </w:r>
      <w:r w:rsidRPr="00F02FA9">
        <w:rPr>
          <w:rFonts w:ascii="Times New Roman" w:hAnsi="Times New Roman"/>
          <w:sz w:val="28"/>
          <w:szCs w:val="28"/>
        </w:rPr>
        <w:t xml:space="preserve"> </w:t>
      </w:r>
      <w:r w:rsidR="0069696C">
        <w:rPr>
          <w:rFonts w:ascii="Times New Roman" w:hAnsi="Times New Roman"/>
          <w:sz w:val="28"/>
          <w:szCs w:val="28"/>
        </w:rPr>
        <w:t>пункта</w:t>
      </w:r>
      <w:r w:rsidR="00FD5D83">
        <w:rPr>
          <w:rFonts w:ascii="Times New Roman" w:hAnsi="Times New Roman"/>
          <w:sz w:val="28"/>
          <w:szCs w:val="28"/>
        </w:rPr>
        <w:t xml:space="preserve"> </w:t>
      </w:r>
      <w:r w:rsidR="0069696C"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F02FA9">
        <w:rPr>
          <w:rFonts w:ascii="Times New Roman" w:hAnsi="Times New Roman"/>
          <w:sz w:val="28"/>
          <w:szCs w:val="28"/>
        </w:rPr>
        <w:t xml:space="preserve">» на </w:t>
      </w:r>
      <w:r w:rsidRPr="002D263C">
        <w:rPr>
          <w:rFonts w:ascii="Times New Roman" w:hAnsi="Times New Roman"/>
          <w:sz w:val="28"/>
          <w:szCs w:val="28"/>
        </w:rPr>
        <w:t>201</w:t>
      </w:r>
      <w:r w:rsidR="00346CA6">
        <w:rPr>
          <w:rFonts w:ascii="Times New Roman" w:hAnsi="Times New Roman"/>
          <w:sz w:val="28"/>
          <w:szCs w:val="28"/>
        </w:rPr>
        <w:t>6</w:t>
      </w:r>
      <w:r w:rsidRPr="002D263C">
        <w:rPr>
          <w:rFonts w:ascii="Times New Roman" w:hAnsi="Times New Roman"/>
          <w:sz w:val="28"/>
          <w:szCs w:val="28"/>
        </w:rPr>
        <w:t>-201</w:t>
      </w:r>
      <w:r w:rsidR="0069696C">
        <w:rPr>
          <w:rFonts w:ascii="Times New Roman" w:hAnsi="Times New Roman"/>
          <w:sz w:val="28"/>
          <w:szCs w:val="28"/>
        </w:rPr>
        <w:t>8</w:t>
      </w:r>
      <w:r w:rsidRPr="002D263C">
        <w:rPr>
          <w:rFonts w:ascii="Times New Roman" w:hAnsi="Times New Roman"/>
          <w:sz w:val="28"/>
          <w:szCs w:val="28"/>
        </w:rPr>
        <w:t xml:space="preserve"> годы</w:t>
      </w:r>
      <w:r w:rsidRPr="002D263C">
        <w:rPr>
          <w:rFonts w:ascii="Times New Roman" w:hAnsi="Times New Roman"/>
          <w:b/>
          <w:sz w:val="28"/>
          <w:szCs w:val="28"/>
        </w:rPr>
        <w:t xml:space="preserve"> </w:t>
      </w:r>
      <w:r w:rsidRPr="002D263C">
        <w:rPr>
          <w:rFonts w:ascii="Times New Roman" w:hAnsi="Times New Roman"/>
          <w:sz w:val="28"/>
          <w:szCs w:val="28"/>
        </w:rPr>
        <w:t>(прилагается).</w:t>
      </w:r>
    </w:p>
    <w:p w:rsidR="00605FF3" w:rsidRPr="00605FF3" w:rsidRDefault="00605FF3" w:rsidP="005B1CB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5FF3">
        <w:rPr>
          <w:rFonts w:ascii="Times New Roman" w:hAnsi="Times New Roman"/>
          <w:sz w:val="28"/>
          <w:szCs w:val="28"/>
        </w:rPr>
        <w:t>Установить, что в ходе реализации муниципальной прогр</w:t>
      </w:r>
      <w:r w:rsidR="0069696C">
        <w:rPr>
          <w:rFonts w:ascii="Times New Roman" w:hAnsi="Times New Roman"/>
          <w:sz w:val="28"/>
          <w:szCs w:val="28"/>
        </w:rPr>
        <w:t>аммы «Благоустройство населенного пункта сельского поселения «Дульдурга</w:t>
      </w:r>
      <w:r w:rsidRPr="00605FF3">
        <w:rPr>
          <w:rFonts w:ascii="Times New Roman" w:hAnsi="Times New Roman"/>
          <w:sz w:val="28"/>
          <w:szCs w:val="28"/>
        </w:rPr>
        <w:t xml:space="preserve">» на </w:t>
      </w:r>
      <w:r w:rsidR="00346CA6">
        <w:rPr>
          <w:rFonts w:ascii="Times New Roman" w:hAnsi="Times New Roman"/>
          <w:sz w:val="28"/>
          <w:szCs w:val="28"/>
        </w:rPr>
        <w:t>2016</w:t>
      </w:r>
      <w:r w:rsidR="0069696C">
        <w:rPr>
          <w:rFonts w:ascii="Times New Roman" w:hAnsi="Times New Roman"/>
          <w:sz w:val="28"/>
          <w:szCs w:val="28"/>
        </w:rPr>
        <w:t>-2018</w:t>
      </w:r>
      <w:r w:rsidR="006F303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FF3"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r w:rsidR="0069696C">
        <w:rPr>
          <w:rFonts w:ascii="Times New Roman" w:hAnsi="Times New Roman"/>
          <w:sz w:val="28"/>
          <w:szCs w:val="28"/>
        </w:rPr>
        <w:t>села</w:t>
      </w:r>
      <w:r w:rsidRPr="00605FF3">
        <w:rPr>
          <w:rFonts w:ascii="Times New Roman" w:hAnsi="Times New Roman"/>
          <w:sz w:val="28"/>
          <w:szCs w:val="28"/>
        </w:rPr>
        <w:t>.</w:t>
      </w:r>
    </w:p>
    <w:p w:rsidR="00F02FA9" w:rsidRDefault="00F02FA9" w:rsidP="005B1CB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FA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9696C">
        <w:rPr>
          <w:rFonts w:ascii="Times New Roman" w:hAnsi="Times New Roman"/>
          <w:sz w:val="28"/>
          <w:szCs w:val="28"/>
        </w:rPr>
        <w:t>Архитектора сельского поселения</w:t>
      </w:r>
      <w:r w:rsidR="00C93A08">
        <w:rPr>
          <w:rFonts w:ascii="Times New Roman" w:hAnsi="Times New Roman"/>
          <w:sz w:val="28"/>
          <w:szCs w:val="28"/>
        </w:rPr>
        <w:t xml:space="preserve"> «Дульдурга»</w:t>
      </w:r>
      <w:r w:rsidR="0069696C">
        <w:rPr>
          <w:rFonts w:ascii="Times New Roman" w:hAnsi="Times New Roman"/>
          <w:sz w:val="28"/>
          <w:szCs w:val="28"/>
        </w:rPr>
        <w:t xml:space="preserve"> Алексееву Т.Ю</w:t>
      </w:r>
      <w:r w:rsidRPr="00F02FA9">
        <w:rPr>
          <w:rFonts w:ascii="Times New Roman" w:hAnsi="Times New Roman"/>
          <w:sz w:val="28"/>
          <w:szCs w:val="28"/>
        </w:rPr>
        <w:t>.</w:t>
      </w:r>
    </w:p>
    <w:p w:rsidR="00F02FA9" w:rsidRPr="00F02FA9" w:rsidRDefault="00F02FA9" w:rsidP="005B1CB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FA9">
        <w:rPr>
          <w:rFonts w:ascii="Times New Roman" w:hAnsi="Times New Roman"/>
          <w:sz w:val="28"/>
          <w:szCs w:val="28"/>
        </w:rPr>
        <w:t>Настоящее Постановление вступает в с</w:t>
      </w:r>
      <w:r w:rsidR="00C93A08">
        <w:rPr>
          <w:rFonts w:ascii="Times New Roman" w:hAnsi="Times New Roman"/>
          <w:sz w:val="28"/>
          <w:szCs w:val="28"/>
        </w:rPr>
        <w:t>илу с момента его подписания</w:t>
      </w:r>
      <w:r w:rsidRPr="00F02FA9">
        <w:rPr>
          <w:rFonts w:ascii="Times New Roman" w:hAnsi="Times New Roman"/>
          <w:sz w:val="28"/>
          <w:szCs w:val="28"/>
        </w:rPr>
        <w:t>.</w:t>
      </w:r>
    </w:p>
    <w:p w:rsidR="00F02FA9" w:rsidRPr="00F02FA9" w:rsidRDefault="00F02FA9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A9" w:rsidRPr="00F02FA9" w:rsidRDefault="00F02FA9" w:rsidP="005B1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FA9" w:rsidRPr="00F02FA9" w:rsidRDefault="00F02FA9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A9" w:rsidRPr="00F02FA9" w:rsidRDefault="0069696C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FD5D83">
        <w:rPr>
          <w:rFonts w:ascii="Times New Roman" w:hAnsi="Times New Roman"/>
          <w:sz w:val="28"/>
          <w:szCs w:val="28"/>
        </w:rPr>
        <w:t xml:space="preserve">                         </w:t>
      </w:r>
      <w:r w:rsidR="00FD5D83">
        <w:rPr>
          <w:rFonts w:ascii="Times New Roman" w:hAnsi="Times New Roman"/>
          <w:sz w:val="28"/>
          <w:szCs w:val="28"/>
        </w:rPr>
        <w:tab/>
      </w:r>
      <w:r w:rsidR="00FD5D83">
        <w:rPr>
          <w:rFonts w:ascii="Times New Roman" w:hAnsi="Times New Roman"/>
          <w:sz w:val="28"/>
          <w:szCs w:val="28"/>
        </w:rPr>
        <w:tab/>
      </w:r>
      <w:r w:rsidR="00FD5D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М.Б. Эрдынеев</w:t>
      </w:r>
    </w:p>
    <w:p w:rsidR="00F02FA9" w:rsidRPr="00F02FA9" w:rsidRDefault="00F02FA9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A9" w:rsidRPr="00F02FA9" w:rsidRDefault="00F02FA9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A9" w:rsidRPr="00F02FA9" w:rsidRDefault="00F02FA9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A9" w:rsidRPr="00F02FA9" w:rsidRDefault="00F02FA9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A9" w:rsidRDefault="00F02FA9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6C" w:rsidRDefault="0069696C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6C" w:rsidRDefault="0069696C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6C" w:rsidRDefault="0069696C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6C" w:rsidRPr="00F02FA9" w:rsidRDefault="0069696C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A9" w:rsidRDefault="00F02FA9" w:rsidP="005B1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96C" w:rsidRDefault="0069696C" w:rsidP="004A53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                          </w:t>
      </w:r>
    </w:p>
    <w:p w:rsidR="004A5341" w:rsidRPr="004A5341" w:rsidRDefault="0069696C" w:rsidP="004A5341">
      <w:pPr>
        <w:rPr>
          <w:rFonts w:ascii="Times New Roman" w:hAnsi="Times New Roman"/>
        </w:rPr>
      </w:pPr>
      <w:r>
        <w:rPr>
          <w:rFonts w:ascii="Times New Roman" w:hAnsi="Times New Roman"/>
        </w:rPr>
        <w:t>Т.Ю. Алексеева</w:t>
      </w:r>
    </w:p>
    <w:p w:rsidR="0069696C" w:rsidRDefault="0069696C" w:rsidP="0069696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69696C" w:rsidRDefault="0069696C" w:rsidP="004A5341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9696C" w:rsidRDefault="0069696C" w:rsidP="004A5341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A5341" w:rsidRPr="004A5341" w:rsidRDefault="004A5341" w:rsidP="004A5341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4A5341">
        <w:rPr>
          <w:rFonts w:ascii="Times New Roman" w:hAnsi="Times New Roman"/>
          <w:sz w:val="28"/>
          <w:szCs w:val="28"/>
        </w:rPr>
        <w:t>УТВЕРЖДЕНА</w:t>
      </w:r>
    </w:p>
    <w:p w:rsidR="004A5341" w:rsidRPr="004A5341" w:rsidRDefault="004A5341" w:rsidP="004A5341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 w:rsidRPr="004A534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A5341" w:rsidRPr="004A5341" w:rsidRDefault="0069696C" w:rsidP="004A5341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A5341" w:rsidRPr="004A5341" w:rsidRDefault="0069696C" w:rsidP="004A5341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«Дульдурга</w:t>
      </w:r>
      <w:r w:rsidR="004A5341" w:rsidRPr="004A5341">
        <w:rPr>
          <w:rFonts w:ascii="Times New Roman" w:hAnsi="Times New Roman"/>
          <w:sz w:val="28"/>
          <w:szCs w:val="28"/>
        </w:rPr>
        <w:t>»</w:t>
      </w:r>
    </w:p>
    <w:p w:rsidR="004A5341" w:rsidRPr="004A5341" w:rsidRDefault="00346CA6" w:rsidP="004A5341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«04» февраля</w:t>
      </w:r>
      <w:r w:rsidR="004A5341" w:rsidRPr="004A53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 года № 18</w:t>
      </w:r>
    </w:p>
    <w:p w:rsidR="004A5341" w:rsidRPr="004A5341" w:rsidRDefault="004A5341" w:rsidP="004A534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341" w:rsidRPr="004A5341" w:rsidRDefault="004A5341" w:rsidP="004A534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A5341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4A5341" w:rsidRPr="004A5341" w:rsidRDefault="003D3E54" w:rsidP="004A53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«Благоустройство населенного пункта сельского поселения «Дульдурга» на 2016-2018</w:t>
      </w:r>
      <w:r w:rsidR="004A534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A5341" w:rsidRPr="004A5341" w:rsidRDefault="004A5341" w:rsidP="004A53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5341" w:rsidRPr="004A5341" w:rsidRDefault="004A5341" w:rsidP="004A53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5341">
        <w:rPr>
          <w:rFonts w:ascii="Times New Roman" w:hAnsi="Times New Roman"/>
          <w:b/>
          <w:sz w:val="28"/>
          <w:szCs w:val="28"/>
        </w:rPr>
        <w:t>ПАСПОРТ</w:t>
      </w:r>
    </w:p>
    <w:p w:rsidR="00FD5D83" w:rsidRDefault="004A5341" w:rsidP="005B1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3D3E54">
        <w:rPr>
          <w:rFonts w:ascii="Times New Roman" w:hAnsi="Times New Roman"/>
          <w:b/>
          <w:sz w:val="28"/>
          <w:szCs w:val="28"/>
        </w:rPr>
        <w:t>«Благоустройство населенного пункта сельского поселения «Дульдурга» на 2016-2018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A5341" w:rsidRDefault="004A5341" w:rsidP="005B1CB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41447C" w:rsidRPr="00D105D2" w:rsidTr="00D105D2">
        <w:tc>
          <w:tcPr>
            <w:tcW w:w="2376" w:type="dxa"/>
            <w:hideMark/>
          </w:tcPr>
          <w:p w:rsidR="0041447C" w:rsidRPr="00D105D2" w:rsidRDefault="0041447C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41447C" w:rsidRPr="00D105D2" w:rsidRDefault="0041447C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hideMark/>
          </w:tcPr>
          <w:p w:rsidR="0041447C" w:rsidRPr="00D105D2" w:rsidRDefault="00FD5D83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BA1019"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униципальная</w:t>
            </w:r>
            <w:r w:rsidR="0041447C"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 </w:t>
            </w:r>
            <w:r w:rsidR="004A5341" w:rsidRPr="00D105D2">
              <w:rPr>
                <w:rFonts w:ascii="Times New Roman" w:hAnsi="Times New Roman"/>
                <w:sz w:val="28"/>
                <w:szCs w:val="28"/>
              </w:rPr>
              <w:t xml:space="preserve">«Благоустройство </w:t>
            </w:r>
            <w:r w:rsidR="003D3E54">
              <w:rPr>
                <w:rFonts w:ascii="Times New Roman" w:hAnsi="Times New Roman"/>
                <w:sz w:val="28"/>
                <w:szCs w:val="28"/>
              </w:rPr>
              <w:t>населенного пункта сельского поселения</w:t>
            </w:r>
            <w:r w:rsidR="004A5341" w:rsidRPr="00D105D2">
              <w:rPr>
                <w:rFonts w:ascii="Times New Roman" w:hAnsi="Times New Roman"/>
                <w:sz w:val="28"/>
                <w:szCs w:val="28"/>
              </w:rPr>
              <w:t xml:space="preserve"> «Дульдург</w:t>
            </w:r>
            <w:r w:rsidR="003D3E54">
              <w:rPr>
                <w:rFonts w:ascii="Times New Roman" w:hAnsi="Times New Roman"/>
                <w:sz w:val="28"/>
                <w:szCs w:val="28"/>
              </w:rPr>
              <w:t>а» на 2016-2018</w:t>
            </w:r>
            <w:r w:rsidR="006F303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41447C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Пр</w:t>
            </w:r>
            <w:r w:rsidR="0041447C"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ограмма).</w:t>
            </w:r>
          </w:p>
        </w:tc>
      </w:tr>
      <w:tr w:rsidR="0028218C" w:rsidRPr="00D105D2" w:rsidTr="00D105D2">
        <w:tc>
          <w:tcPr>
            <w:tcW w:w="2376" w:type="dxa"/>
            <w:hideMark/>
          </w:tcPr>
          <w:p w:rsidR="0028218C" w:rsidRPr="00D105D2" w:rsidRDefault="0028218C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утверждения Программы</w:t>
            </w:r>
          </w:p>
        </w:tc>
        <w:tc>
          <w:tcPr>
            <w:tcW w:w="7371" w:type="dxa"/>
            <w:hideMark/>
          </w:tcPr>
          <w:p w:rsidR="0028218C" w:rsidRPr="00D105D2" w:rsidRDefault="00FD5D83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r w:rsidR="00405A43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="003D3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«Дульдурга</w:t>
            </w:r>
            <w:r w:rsidR="0028218C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от  </w:t>
            </w:r>
            <w:r w:rsidR="0034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«04</w:t>
            </w:r>
            <w:r w:rsidR="00E13850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8218C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февраля</w:t>
            </w:r>
            <w:r w:rsidR="0028218C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34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8218C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34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28218C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18C" w:rsidRPr="00D105D2" w:rsidTr="00D105D2">
        <w:tc>
          <w:tcPr>
            <w:tcW w:w="2376" w:type="dxa"/>
            <w:hideMark/>
          </w:tcPr>
          <w:p w:rsidR="0028218C" w:rsidRPr="00D105D2" w:rsidRDefault="003F1B55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r w:rsidR="00F04FF5"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28218C"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 Программы</w:t>
            </w:r>
          </w:p>
        </w:tc>
        <w:tc>
          <w:tcPr>
            <w:tcW w:w="7371" w:type="dxa"/>
            <w:hideMark/>
          </w:tcPr>
          <w:p w:rsidR="0028218C" w:rsidRPr="00D105D2" w:rsidRDefault="003F1B55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r w:rsidR="003D3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инистрация сельского поселения «Дульдурга</w:t>
            </w: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8218C" w:rsidRPr="00D105D2" w:rsidTr="00D105D2">
        <w:tc>
          <w:tcPr>
            <w:tcW w:w="2376" w:type="dxa"/>
            <w:hideMark/>
          </w:tcPr>
          <w:p w:rsidR="0028218C" w:rsidRPr="00D105D2" w:rsidRDefault="0028218C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371" w:type="dxa"/>
            <w:hideMark/>
          </w:tcPr>
          <w:p w:rsidR="0028218C" w:rsidRPr="00D105D2" w:rsidRDefault="003D3E54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Архитектор</w:t>
            </w:r>
            <w:r w:rsidR="00F02FA9"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28218C"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F02FA9"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«Дульдурга</w:t>
            </w:r>
            <w:r w:rsidR="0028218C"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60E41" w:rsidRPr="00D105D2" w:rsidTr="00D105D2">
        <w:tc>
          <w:tcPr>
            <w:tcW w:w="2376" w:type="dxa"/>
            <w:hideMark/>
          </w:tcPr>
          <w:p w:rsidR="00C60E41" w:rsidRPr="00D105D2" w:rsidRDefault="00C60E41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7371" w:type="dxa"/>
            <w:hideMark/>
          </w:tcPr>
          <w:p w:rsidR="00C60E41" w:rsidRPr="00D105D2" w:rsidRDefault="003D3E54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C60E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«Дульдурга</w:t>
            </w:r>
            <w:r w:rsidR="00C60E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8218C" w:rsidRPr="00D105D2" w:rsidTr="00D105D2">
        <w:tc>
          <w:tcPr>
            <w:tcW w:w="2376" w:type="dxa"/>
            <w:hideMark/>
          </w:tcPr>
          <w:p w:rsidR="0028218C" w:rsidRPr="00D105D2" w:rsidRDefault="0028218C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и задачи</w:t>
            </w:r>
          </w:p>
          <w:p w:rsidR="0028218C" w:rsidRPr="00D105D2" w:rsidRDefault="0028218C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71" w:type="dxa"/>
            <w:hideMark/>
          </w:tcPr>
          <w:p w:rsidR="0028218C" w:rsidRPr="00D105D2" w:rsidRDefault="0028218C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повышение эффективности решения вопросов местного значения органами местного самоуп</w:t>
            </w:r>
            <w:r w:rsidR="00113A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равления </w:t>
            </w:r>
            <w:r w:rsidR="00F02FA9"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3A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Дульдурга</w:t>
            </w: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8218C" w:rsidRPr="00D105D2" w:rsidTr="00D105D2">
        <w:tc>
          <w:tcPr>
            <w:tcW w:w="2376" w:type="dxa"/>
            <w:hideMark/>
          </w:tcPr>
          <w:p w:rsidR="0028218C" w:rsidRPr="00D105D2" w:rsidRDefault="0028218C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7371" w:type="dxa"/>
            <w:hideMark/>
          </w:tcPr>
          <w:p w:rsidR="0028218C" w:rsidRPr="00D105D2" w:rsidRDefault="0028218C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  площади зеленых насаждений (в границах населенных пунктов) в общей площади земель населенных пунктов;</w:t>
            </w:r>
          </w:p>
          <w:p w:rsidR="0028218C" w:rsidRPr="00D105D2" w:rsidRDefault="0028218C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  протяженности освещенных частей улиц, проездов, набережных населенных пунктов  в  общей  протяженности улиц, проездов, набережных населенных пунктов.</w:t>
            </w:r>
          </w:p>
        </w:tc>
      </w:tr>
      <w:tr w:rsidR="0028218C" w:rsidRPr="00D105D2" w:rsidTr="00D105D2">
        <w:tc>
          <w:tcPr>
            <w:tcW w:w="2376" w:type="dxa"/>
            <w:hideMark/>
          </w:tcPr>
          <w:p w:rsidR="0028218C" w:rsidRPr="00D105D2" w:rsidRDefault="0028218C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371" w:type="dxa"/>
            <w:hideMark/>
          </w:tcPr>
          <w:p w:rsidR="0028218C" w:rsidRPr="00D105D2" w:rsidRDefault="0028218C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3D3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–201</w:t>
            </w:r>
            <w:r w:rsidR="003D3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 </w:t>
            </w:r>
          </w:p>
        </w:tc>
      </w:tr>
      <w:tr w:rsidR="0028218C" w:rsidRPr="00D105D2" w:rsidTr="00D105D2">
        <w:tc>
          <w:tcPr>
            <w:tcW w:w="2376" w:type="dxa"/>
            <w:hideMark/>
          </w:tcPr>
          <w:p w:rsidR="0028218C" w:rsidRPr="00D105D2" w:rsidRDefault="0028218C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Потребность в финансировании Программы</w:t>
            </w:r>
          </w:p>
        </w:tc>
        <w:tc>
          <w:tcPr>
            <w:tcW w:w="7371" w:type="dxa"/>
            <w:hideMark/>
          </w:tcPr>
          <w:p w:rsidR="00D47781" w:rsidRPr="00D105D2" w:rsidRDefault="00D47781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405A43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мероприятий Программы </w:t>
            </w:r>
            <w:r w:rsidR="0028218C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составляет</w:t>
            </w:r>
          </w:p>
          <w:p w:rsidR="00D47781" w:rsidRDefault="00FA07E8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30300,2</w:t>
            </w:r>
            <w:r w:rsidR="003F52BF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7781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</w:t>
            </w:r>
            <w:r w:rsidR="000D1B8B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</w:t>
            </w:r>
            <w:r w:rsidR="00D47781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FA07E8" w:rsidRDefault="00FA07E8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– 15150,1 тыс. рублей</w:t>
            </w:r>
          </w:p>
          <w:p w:rsidR="00FA07E8" w:rsidRPr="00D105D2" w:rsidRDefault="00FA07E8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Районный бюджет – 7575,0 тыс. рублей</w:t>
            </w:r>
          </w:p>
          <w:p w:rsidR="00A41105" w:rsidRPr="00D105D2" w:rsidRDefault="000D1B8B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  <w:r w:rsidR="00D47781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D8220F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0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7575,0</w:t>
            </w:r>
            <w:r w:rsidR="000E5619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7781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4A5341" w:rsidRPr="00D105D2" w:rsidRDefault="004A5341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18C" w:rsidRPr="00D105D2" w:rsidTr="00D105D2">
        <w:tc>
          <w:tcPr>
            <w:tcW w:w="2376" w:type="dxa"/>
            <w:hideMark/>
          </w:tcPr>
          <w:p w:rsidR="0028218C" w:rsidRPr="00D105D2" w:rsidRDefault="0028218C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ожидаемые конечные результаты реализации Программы</w:t>
            </w:r>
          </w:p>
        </w:tc>
        <w:tc>
          <w:tcPr>
            <w:tcW w:w="7371" w:type="dxa"/>
            <w:hideMark/>
          </w:tcPr>
          <w:p w:rsidR="0028218C" w:rsidRPr="00D105D2" w:rsidRDefault="0028218C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доли площади зеленых на</w:t>
            </w:r>
            <w:r w:rsidR="00346C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саждений  (в границах населенного пункта</w:t>
            </w: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  в</w:t>
            </w:r>
            <w:r w:rsidR="00346C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общей площади земель населенного пункта</w:t>
            </w: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15 %;</w:t>
            </w:r>
          </w:p>
          <w:p w:rsidR="0028218C" w:rsidRPr="00D105D2" w:rsidRDefault="0028218C" w:rsidP="00D10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доли протяженности освещенных частей улиц,</w:t>
            </w:r>
            <w:r w:rsidR="00346C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проездов, набережных населенного пункта</w:t>
            </w: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в  общей  протяженности улиц, </w:t>
            </w:r>
            <w:r w:rsidR="00346C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проездов, набережных населенного пункта</w:t>
            </w: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до </w:t>
            </w:r>
            <w:r w:rsidR="00D97011"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.</w:t>
            </w:r>
          </w:p>
        </w:tc>
      </w:tr>
    </w:tbl>
    <w:p w:rsidR="00673DEE" w:rsidRDefault="00673DEE" w:rsidP="005B1CBC">
      <w:pPr>
        <w:spacing w:after="0" w:line="240" w:lineRule="auto"/>
        <w:jc w:val="center"/>
        <w:rPr>
          <w:rFonts w:ascii="Georgia" w:eastAsia="Times New Roman" w:hAnsi="Georgia"/>
          <w:color w:val="333333"/>
          <w:sz w:val="24"/>
          <w:szCs w:val="24"/>
          <w:lang w:eastAsia="ru-RU"/>
        </w:rPr>
      </w:pPr>
    </w:p>
    <w:p w:rsidR="004A5341" w:rsidRDefault="004A5341" w:rsidP="005B1CBC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A5341" w:rsidRDefault="004A5341" w:rsidP="005B1CBC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1447C" w:rsidRPr="003F6817" w:rsidRDefault="004A5341" w:rsidP="005B1CBC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br w:type="page"/>
      </w:r>
      <w:r w:rsidR="0041447C" w:rsidRPr="003F681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Раздел 1. Содержание</w:t>
      </w:r>
      <w:r w:rsidR="00445D4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,</w:t>
      </w:r>
      <w:r w:rsidR="0041447C" w:rsidRPr="003F681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проблемы и обоснование необходимости ее</w:t>
      </w:r>
    </w:p>
    <w:p w:rsidR="0041447C" w:rsidRDefault="0041447C" w:rsidP="005B1CBC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F681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решения программным методом</w:t>
      </w:r>
    </w:p>
    <w:p w:rsidR="003F6817" w:rsidRPr="003F6817" w:rsidRDefault="003F6817" w:rsidP="005B1CBC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Одним из жизненно важных вопросов местного значения является организация благ</w:t>
      </w:r>
      <w:r w:rsidR="00346C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оустройства территорий населенного пункта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3663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Благоустройство территории населенного пункта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населенного пункта и осуществляемых органами государственной власти, органами местного самоуправления, физическими и юридическими лицами.</w:t>
      </w:r>
      <w:r w:rsidR="003663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видам работ по благоустройству территории относятся:</w:t>
      </w: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благоустройство дворовых территорий, в том числе обустройство архитектурных объектов малых форм – скамеек, лавочек, декоративных ограждений, урн, клумб, цветников, декоративных скульптур</w:t>
      </w:r>
      <w:r w:rsidR="00643E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памятников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41447C" w:rsidRPr="00A96438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строительство и обустройство детских площадок</w:t>
      </w:r>
      <w:r w:rsidR="00643E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парков отдыха населения, стадиона и мест купания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96438" w:rsidRPr="00136272" w:rsidRDefault="00A96438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72">
        <w:rPr>
          <w:rFonts w:ascii="Times New Roman" w:eastAsia="Times New Roman" w:hAnsi="Times New Roman"/>
          <w:sz w:val="28"/>
          <w:szCs w:val="28"/>
          <w:lang w:eastAsia="ru-RU"/>
        </w:rPr>
        <w:t>организация и обустройство автобусных остановок для пассажиров;</w:t>
      </w: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6272">
        <w:rPr>
          <w:rFonts w:ascii="Times New Roman" w:eastAsia="Times New Roman" w:hAnsi="Times New Roman"/>
          <w:sz w:val="28"/>
          <w:szCs w:val="28"/>
          <w:lang w:eastAsia="ru-RU"/>
        </w:rPr>
        <w:t>организация уличного освещения с использованием новых технологий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41447C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озеленение территорий;</w:t>
      </w:r>
    </w:p>
    <w:p w:rsidR="00643EC2" w:rsidRPr="00673DEE" w:rsidRDefault="00643EC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работы по ремонту и содержани</w:t>
      </w:r>
      <w:r w:rsidR="00346C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 автомобильных дорог населенного пункта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643EC2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организация сбора, вывоза, утилизации и </w:t>
      </w:r>
      <w:r w:rsidR="005C6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хранения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бытовых и промышленных отходов;</w:t>
      </w:r>
    </w:p>
    <w:p w:rsidR="005C6638" w:rsidRDefault="005C6638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работы по разработке проектно-сметной документации и строительства полигона твердых бытовых отходов;</w:t>
      </w:r>
    </w:p>
    <w:p w:rsidR="00643EC2" w:rsidRPr="00673DEE" w:rsidRDefault="00643EC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работы и содержание скотомогильников;</w:t>
      </w:r>
    </w:p>
    <w:p w:rsidR="0041447C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приобретение коммунальной техники;</w:t>
      </w:r>
    </w:p>
    <w:p w:rsidR="005C6638" w:rsidRDefault="005C6638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проведения экологического десанта вдоль поймы рек, озер</w:t>
      </w:r>
      <w:r w:rsidR="00643E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родников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лесного массива;</w:t>
      </w:r>
    </w:p>
    <w:p w:rsidR="005C6638" w:rsidRPr="00673DEE" w:rsidRDefault="00643EC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работы по благоустройству и санитарной очистке дворов с привлечением населения, организаций, учреждений и частных предпринимателей;</w:t>
      </w:r>
    </w:p>
    <w:p w:rsidR="0041447C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организация обеспечения населения </w:t>
      </w:r>
      <w:r w:rsidR="005C6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качественной </w:t>
      </w:r>
      <w:r w:rsidR="007C09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водой (обустройство водокачек);</w:t>
      </w:r>
    </w:p>
    <w:p w:rsidR="007C0911" w:rsidRDefault="007C0911" w:rsidP="004A5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531" w:tooltip="Ссылка на текущий документ" w:history="1">
        <w:r>
          <w:rPr>
            <w:rFonts w:ascii="Times New Roman" w:hAnsi="Times New Roman"/>
            <w:sz w:val="28"/>
            <w:szCs w:val="28"/>
          </w:rPr>
          <w:t>о</w:t>
        </w:r>
        <w:r w:rsidRPr="007C0911">
          <w:rPr>
            <w:rFonts w:ascii="Times New Roman" w:hAnsi="Times New Roman"/>
            <w:sz w:val="28"/>
            <w:szCs w:val="28"/>
          </w:rPr>
          <w:t>рганизация</w:t>
        </w:r>
      </w:hyperlink>
      <w:r w:rsidRPr="007C0911">
        <w:rPr>
          <w:rFonts w:ascii="Times New Roman" w:hAnsi="Times New Roman"/>
          <w:sz w:val="28"/>
          <w:szCs w:val="28"/>
        </w:rPr>
        <w:t xml:space="preserve"> похоронного дела</w:t>
      </w:r>
      <w:r>
        <w:rPr>
          <w:rFonts w:ascii="Times New Roman" w:hAnsi="Times New Roman"/>
          <w:sz w:val="28"/>
          <w:szCs w:val="28"/>
        </w:rPr>
        <w:t>;</w:t>
      </w:r>
    </w:p>
    <w:p w:rsidR="007C0911" w:rsidRPr="007C0911" w:rsidRDefault="007C0911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261" w:tooltip="Ссылка на текущий документ" w:history="1">
        <w:r>
          <w:rPr>
            <w:rFonts w:ascii="Times New Roman" w:hAnsi="Times New Roman"/>
            <w:sz w:val="28"/>
            <w:szCs w:val="28"/>
          </w:rPr>
          <w:t>о</w:t>
        </w:r>
        <w:r w:rsidRPr="007C0911">
          <w:rPr>
            <w:rFonts w:ascii="Times New Roman" w:hAnsi="Times New Roman"/>
            <w:sz w:val="28"/>
            <w:szCs w:val="28"/>
          </w:rPr>
          <w:t>храна</w:t>
        </w:r>
      </w:hyperlink>
      <w:r>
        <w:rPr>
          <w:rFonts w:ascii="Times New Roman" w:hAnsi="Times New Roman"/>
          <w:sz w:val="28"/>
          <w:szCs w:val="28"/>
        </w:rPr>
        <w:t xml:space="preserve"> окружающей среды.</w:t>
      </w:r>
    </w:p>
    <w:p w:rsidR="0041447C" w:rsidRPr="004F1D41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41">
        <w:rPr>
          <w:rFonts w:ascii="Times New Roman" w:eastAsia="Times New Roman" w:hAnsi="Times New Roman"/>
          <w:sz w:val="28"/>
          <w:szCs w:val="28"/>
          <w:lang w:eastAsia="ru-RU"/>
        </w:rPr>
        <w:t>Анализ обеспеченности дворов элементами внешнего благоустройства показывает, что уровень их комфортности не отвечает современны</w:t>
      </w:r>
      <w:r w:rsidR="00113A68">
        <w:rPr>
          <w:rFonts w:ascii="Times New Roman" w:eastAsia="Times New Roman" w:hAnsi="Times New Roman"/>
          <w:sz w:val="28"/>
          <w:szCs w:val="28"/>
          <w:lang w:eastAsia="ru-RU"/>
        </w:rPr>
        <w:t>м требованиям жителей населенного пункта</w:t>
      </w:r>
      <w:r w:rsidR="00D87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447C" w:rsidRPr="004F1D41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41">
        <w:rPr>
          <w:rFonts w:ascii="Times New Roman" w:eastAsia="Times New Roman" w:hAnsi="Times New Roman"/>
          <w:sz w:val="28"/>
          <w:szCs w:val="28"/>
          <w:lang w:eastAsia="ru-RU"/>
        </w:rPr>
        <w:t>Следует также отметить наличие проблем и в части технического содержания имеющихся дворовых сооружений и зеленых насаждений.</w:t>
      </w:r>
      <w:r w:rsidRPr="00BB7AF7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4F1D41">
        <w:rPr>
          <w:rFonts w:ascii="Times New Roman" w:eastAsia="Times New Roman" w:hAnsi="Times New Roman"/>
          <w:sz w:val="28"/>
          <w:szCs w:val="28"/>
          <w:lang w:eastAsia="ru-RU"/>
        </w:rPr>
        <w:t>На протяжении десятилетий не решаются вопросы организации внутридворовых автостоянок, проездов к дворовым территориям многоквартирных домов</w:t>
      </w:r>
      <w:r w:rsidR="003F68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86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«Дульдурга»</w:t>
      </w:r>
      <w:r w:rsidRPr="004F1D41">
        <w:rPr>
          <w:rFonts w:ascii="Times New Roman" w:eastAsia="Times New Roman" w:hAnsi="Times New Roman"/>
          <w:sz w:val="28"/>
          <w:szCs w:val="28"/>
          <w:lang w:eastAsia="ru-RU"/>
        </w:rPr>
        <w:t>, в сельских поселениях остро стоят вопросы с обеспечением населения сельских поселений  </w:t>
      </w:r>
      <w:r w:rsidR="003D346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качественной </w:t>
      </w:r>
      <w:r w:rsidRPr="004F1D41">
        <w:rPr>
          <w:rFonts w:ascii="Times New Roman" w:eastAsia="Times New Roman" w:hAnsi="Times New Roman"/>
          <w:sz w:val="28"/>
          <w:szCs w:val="28"/>
          <w:lang w:eastAsia="ru-RU"/>
        </w:rPr>
        <w:t>питьевой водой, отсутствует в достаточном количестве коммунальная техника.</w:t>
      </w:r>
    </w:p>
    <w:p w:rsidR="0041447C" w:rsidRPr="004F1D41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Одной из причин неблагоустроенности дворовых территорий является деф</w:t>
      </w:r>
      <w:r w:rsidR="003663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ицит средств в местных бюджетах</w:t>
      </w:r>
      <w:r w:rsidR="00113A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поселени</w:t>
      </w:r>
      <w:r w:rsidR="00113A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Pr="004F1D41">
        <w:rPr>
          <w:rFonts w:ascii="Times New Roman" w:eastAsia="Times New Roman" w:hAnsi="Times New Roman"/>
          <w:sz w:val="28"/>
          <w:szCs w:val="28"/>
          <w:lang w:eastAsia="ru-RU"/>
        </w:rPr>
        <w:t>, ежегодно выделяемых на новое строительство и содержание объектов внешнего благоустройства.</w:t>
      </w: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Требования жителей к созданию более высокого у</w:t>
      </w:r>
      <w:r w:rsidR="00346C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ровня благоустройства населенного пункта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а также острота проблем, накопившихся в этой сфере, предполагает выведение этих вопросов в разряд первостепенных.</w:t>
      </w:r>
    </w:p>
    <w:p w:rsidR="0041447C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этом использование программно-целевого метода для решения задач, направленных на повышение у</w:t>
      </w:r>
      <w:r w:rsidR="00113A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ровня благоустройства населенного пункта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определяется тем, что данные вопросы требуют значительных бюджетных расходов и сроков реализации, превышающих один год, носят комплексный характер, а их решение окажет существенное положительное влияние на социальное благополучие общества.</w:t>
      </w:r>
    </w:p>
    <w:p w:rsidR="004901EC" w:rsidRPr="00673DEE" w:rsidRDefault="004901E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1447C" w:rsidRDefault="0041447C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6C086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Раздел 2. Цель, задачи, сроки и этапы реализации Программы</w:t>
      </w:r>
    </w:p>
    <w:p w:rsidR="004901EC" w:rsidRPr="006C0862" w:rsidRDefault="004901EC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Целью Программы является повышение</w:t>
      </w:r>
      <w:r w:rsidR="009E24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F1D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E2475" w:rsidRPr="009E2475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="009E24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E24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жизни</w:t>
      </w:r>
      <w:r w:rsidR="004F1D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населения </w:t>
      </w:r>
      <w:r w:rsidR="00113A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сельского поселения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13A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Дульдурга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Задачей Программы, направленной на выполнение мероприят</w:t>
      </w:r>
      <w:r w:rsidR="00113A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ий по благоустройству населенного пункта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13A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сельского поселения «Дульдурга»</w:t>
      </w:r>
      <w:r w:rsidR="00A464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является </w:t>
      </w:r>
      <w:r w:rsidR="004F1D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создание </w:t>
      </w:r>
      <w:r w:rsidR="001362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экологически чистой, </w:t>
      </w:r>
      <w:r w:rsidR="004F1D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безопасной, удобной и привлекате</w:t>
      </w:r>
      <w:r w:rsidR="00113A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льной среды на территории села</w:t>
      </w:r>
      <w:r w:rsidR="004F1D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346C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содействие органа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местного самоуправления </w:t>
      </w:r>
      <w:r w:rsidR="00836D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</w:t>
      </w:r>
      <w:r w:rsidR="00346C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кого поселения в реализации муниципальной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</w:t>
      </w:r>
      <w:r w:rsidR="00346C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благоустройству </w:t>
      </w:r>
      <w:r w:rsidRPr="00F7503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="001362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привлечения финансовых средств сельских поселений, предпринимателей, организаций, учреждений, бюджета района и </w:t>
      </w:r>
      <w:r w:rsidRPr="00F7503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Pr="00AA7365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бюджета.</w:t>
      </w: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достижения поставленной цели и задачи предусматривается реализация мероприятий по следующим направлениям:</w:t>
      </w:r>
    </w:p>
    <w:p w:rsidR="00136272" w:rsidRPr="00673DEE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благоустройство дворовых территорий, в том числе обустройство архитектурных объектов малых форм – скамеек, лавочек, декоративных ограждений, урн, клумб, цветников, декоративных скульптур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памятников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136272" w:rsidRPr="00A96438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строительство и обустройство детских площадок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парков отдыха населения, стадиона и мест купания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136272" w:rsidRPr="00136272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72">
        <w:rPr>
          <w:rFonts w:ascii="Times New Roman" w:eastAsia="Times New Roman" w:hAnsi="Times New Roman"/>
          <w:sz w:val="28"/>
          <w:szCs w:val="28"/>
          <w:lang w:eastAsia="ru-RU"/>
        </w:rPr>
        <w:t>организация и обустройство автобусных остановок для пассажиров;</w:t>
      </w:r>
    </w:p>
    <w:p w:rsidR="00136272" w:rsidRPr="00673DEE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6272">
        <w:rPr>
          <w:rFonts w:ascii="Times New Roman" w:eastAsia="Times New Roman" w:hAnsi="Times New Roman"/>
          <w:sz w:val="28"/>
          <w:szCs w:val="28"/>
          <w:lang w:eastAsia="ru-RU"/>
        </w:rPr>
        <w:t>организация уличного освещения с использованием новых технологий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136272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озеленение территорий;</w:t>
      </w:r>
    </w:p>
    <w:p w:rsidR="00136272" w:rsidRPr="00673DEE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работы по ремонту и содержанию автомобильных дорог населенных пунктов;</w:t>
      </w:r>
    </w:p>
    <w:p w:rsidR="00136272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организация сбора, вывоза, утилизации 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хранения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бытовых и промышленных отходов;</w:t>
      </w:r>
    </w:p>
    <w:p w:rsidR="00136272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работы по разработке проектно-сметной документации и строительства полигона твердых бытовых отходов;</w:t>
      </w:r>
    </w:p>
    <w:p w:rsidR="00136272" w:rsidRPr="00673DEE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работы и содержание скотомогильников;</w:t>
      </w:r>
    </w:p>
    <w:p w:rsidR="00136272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приобретение коммунальной техники;</w:t>
      </w:r>
    </w:p>
    <w:p w:rsidR="00136272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проведения экологического десанта вдоль поймы рек, озер, родников и лесного массива;</w:t>
      </w:r>
    </w:p>
    <w:p w:rsidR="00136272" w:rsidRPr="00673DEE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организация работы по благоустройству и санитарной очистке дворов с привлечением населения, организаций, учреждений и частных предпринимателей;</w:t>
      </w:r>
    </w:p>
    <w:p w:rsidR="00136272" w:rsidRDefault="0013627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организация обеспечения населения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качественной </w:t>
      </w:r>
      <w:r w:rsidR="007E7A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водой (обустройство водокачек);</w:t>
      </w:r>
    </w:p>
    <w:p w:rsidR="007E7AB8" w:rsidRDefault="007E7AB8" w:rsidP="004A5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531" w:tooltip="Ссылка на текущий документ" w:history="1">
        <w:r>
          <w:rPr>
            <w:rFonts w:ascii="Times New Roman" w:hAnsi="Times New Roman"/>
            <w:sz w:val="28"/>
            <w:szCs w:val="28"/>
          </w:rPr>
          <w:t>о</w:t>
        </w:r>
        <w:r w:rsidRPr="007E7AB8">
          <w:rPr>
            <w:rFonts w:ascii="Times New Roman" w:hAnsi="Times New Roman"/>
            <w:sz w:val="28"/>
            <w:szCs w:val="28"/>
          </w:rPr>
          <w:t>рганизация</w:t>
        </w:r>
      </w:hyperlink>
      <w:r w:rsidRPr="007E7AB8">
        <w:rPr>
          <w:rFonts w:ascii="Times New Roman" w:hAnsi="Times New Roman"/>
          <w:sz w:val="28"/>
          <w:szCs w:val="28"/>
        </w:rPr>
        <w:t xml:space="preserve"> похоронного дела</w:t>
      </w:r>
      <w:r>
        <w:rPr>
          <w:rFonts w:ascii="Times New Roman" w:hAnsi="Times New Roman"/>
          <w:sz w:val="28"/>
          <w:szCs w:val="28"/>
        </w:rPr>
        <w:t>;</w:t>
      </w:r>
    </w:p>
    <w:p w:rsidR="007E7AB8" w:rsidRDefault="007E7AB8" w:rsidP="004A5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1" w:tooltip="Ссылка на текущий документ" w:history="1">
        <w:r>
          <w:rPr>
            <w:rFonts w:ascii="Times New Roman" w:hAnsi="Times New Roman"/>
            <w:sz w:val="28"/>
            <w:szCs w:val="28"/>
          </w:rPr>
          <w:t>о</w:t>
        </w:r>
        <w:r w:rsidRPr="007E7AB8">
          <w:rPr>
            <w:rFonts w:ascii="Times New Roman" w:hAnsi="Times New Roman"/>
            <w:sz w:val="28"/>
            <w:szCs w:val="28"/>
          </w:rPr>
          <w:t>храна</w:t>
        </w:r>
      </w:hyperlink>
      <w:r w:rsidRPr="007E7AB8">
        <w:rPr>
          <w:rFonts w:ascii="Times New Roman" w:hAnsi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7E7AB8" w:rsidRPr="007E7AB8" w:rsidRDefault="007E7AB8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7E7AB8">
        <w:rPr>
          <w:rFonts w:ascii="Times New Roman" w:hAnsi="Times New Roman"/>
          <w:sz w:val="28"/>
          <w:szCs w:val="28"/>
        </w:rPr>
        <w:t>рганизация транспортного обслуживания населения в границах поселений</w:t>
      </w:r>
      <w:r>
        <w:rPr>
          <w:rFonts w:ascii="Times New Roman" w:hAnsi="Times New Roman"/>
          <w:sz w:val="28"/>
          <w:szCs w:val="28"/>
        </w:rPr>
        <w:t>.</w:t>
      </w:r>
    </w:p>
    <w:p w:rsidR="0041447C" w:rsidRPr="007E7AB8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B8">
        <w:rPr>
          <w:rFonts w:ascii="Times New Roman" w:eastAsia="Times New Roman" w:hAnsi="Times New Roman"/>
          <w:sz w:val="28"/>
          <w:szCs w:val="28"/>
          <w:lang w:eastAsia="ru-RU"/>
        </w:rPr>
        <w:t>По каждому из этих направлений в муниципальных целевых программах будут  предусмотрены конкретные меры, на реализации которых должны быть сконцентрированы основные финансовые и организационные усилия. Данные меры будут реализовываться в рамках мероприятий, входящих в состав муниципальных программ.</w:t>
      </w:r>
    </w:p>
    <w:p w:rsidR="0041447C" w:rsidRPr="007E7AB8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B8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программы: 201</w:t>
      </w:r>
      <w:r w:rsidR="00113A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AB8">
        <w:rPr>
          <w:rFonts w:ascii="Times New Roman" w:eastAsia="Times New Roman" w:hAnsi="Times New Roman"/>
          <w:sz w:val="28"/>
          <w:szCs w:val="28"/>
          <w:lang w:eastAsia="ru-RU"/>
        </w:rPr>
        <w:t>–201</w:t>
      </w:r>
      <w:r w:rsidR="00113A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E7A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Программа будет реализовываться в один этап.</w:t>
      </w:r>
    </w:p>
    <w:p w:rsidR="00FB21F9" w:rsidRDefault="00FB21F9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1447C" w:rsidRDefault="0041447C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B21F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Раздел 3. Ресурсное обеспечение Программы</w:t>
      </w:r>
    </w:p>
    <w:p w:rsidR="00FB21F9" w:rsidRPr="00FB21F9" w:rsidRDefault="00FB21F9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B54B85" w:rsidRPr="009E2475" w:rsidRDefault="00B54B85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</w:t>
      </w:r>
      <w:r w:rsidR="00A4647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Программы </w:t>
      </w:r>
      <w:r w:rsidRPr="00BB7AF7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 w:rsidR="004A5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7E8">
        <w:rPr>
          <w:rFonts w:ascii="Times New Roman" w:eastAsia="Times New Roman" w:hAnsi="Times New Roman"/>
          <w:sz w:val="28"/>
          <w:szCs w:val="28"/>
          <w:lang w:eastAsia="ru-RU"/>
        </w:rPr>
        <w:t>30 300,2</w:t>
      </w:r>
      <w:r w:rsidRPr="009E247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B54B85" w:rsidRPr="009E2475" w:rsidRDefault="00B54B85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47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Краевой бюджет </w:t>
      </w:r>
      <w:r w:rsidR="000E5619" w:rsidRPr="009E247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2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7E8">
        <w:rPr>
          <w:rFonts w:ascii="Times New Roman" w:eastAsia="Times New Roman" w:hAnsi="Times New Roman"/>
          <w:sz w:val="28"/>
          <w:szCs w:val="28"/>
          <w:lang w:eastAsia="ru-RU"/>
        </w:rPr>
        <w:t>15 150,1</w:t>
      </w:r>
      <w:r w:rsidR="000E5619" w:rsidRPr="009E2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475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B54B85" w:rsidRPr="009E2475" w:rsidRDefault="00B54B85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475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Районный бюджет  – </w:t>
      </w:r>
      <w:r w:rsidR="00FA07E8">
        <w:rPr>
          <w:rFonts w:ascii="Times New Roman" w:eastAsia="Times New Roman" w:hAnsi="Times New Roman"/>
          <w:sz w:val="28"/>
          <w:szCs w:val="28"/>
          <w:lang w:eastAsia="ru-RU"/>
        </w:rPr>
        <w:t>7 575</w:t>
      </w:r>
      <w:r w:rsidR="007E7AB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0E5619" w:rsidRPr="009E2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475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D97011" w:rsidRPr="009E2475" w:rsidRDefault="00B54B85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47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Местный бюджет – </w:t>
      </w:r>
      <w:r w:rsidR="00FA07E8">
        <w:rPr>
          <w:rFonts w:ascii="Times New Roman" w:eastAsia="Times New Roman" w:hAnsi="Times New Roman"/>
          <w:sz w:val="28"/>
          <w:szCs w:val="28"/>
          <w:lang w:eastAsia="ru-RU"/>
        </w:rPr>
        <w:t>7575,0</w:t>
      </w:r>
      <w:r w:rsidR="000E5619" w:rsidRPr="009E2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475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рублей. </w:t>
      </w:r>
    </w:p>
    <w:p w:rsidR="0041447C" w:rsidRPr="00AA7365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36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реализации Программы </w:t>
      </w:r>
      <w:r w:rsidR="00B54B85" w:rsidRPr="00AA7365">
        <w:rPr>
          <w:rFonts w:ascii="Times New Roman" w:eastAsia="Times New Roman" w:hAnsi="Times New Roman"/>
          <w:sz w:val="28"/>
          <w:szCs w:val="28"/>
          <w:lang w:eastAsia="ru-RU"/>
        </w:rPr>
        <w:t>планируется привлечение средств</w:t>
      </w:r>
      <w:r w:rsidRPr="00AA7365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дорожного фонда </w:t>
      </w:r>
      <w:r w:rsidR="00205D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«Дульдургинский район»</w:t>
      </w:r>
      <w:r w:rsidR="00FB21F9" w:rsidRPr="00AA7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A3232">
        <w:rPr>
          <w:rFonts w:ascii="Times New Roman" w:eastAsia="Times New Roman" w:hAnsi="Times New Roman"/>
          <w:sz w:val="28"/>
          <w:szCs w:val="28"/>
          <w:lang w:eastAsia="ru-RU"/>
        </w:rPr>
        <w:t>Средства краевого бюджета, предусмотренные на выполнение мероприятий по благоустройству населенных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пунктов в форме субсидий местным</w:t>
      </w:r>
      <w:r w:rsidR="00122FC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бюджетам поселения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подлежат направлению на софинансирование строительства, реконструкцию и капитальный ремонт объектов благоустройства, мероприятия по озеленению, освещению и приобретению коммунальной техники, строительство детских площ</w:t>
      </w:r>
      <w:r w:rsidR="00C343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адок, </w:t>
      </w:r>
      <w:r w:rsidR="00205D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 отдыха, мест купания,</w:t>
      </w:r>
      <w:r w:rsidR="00C343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обустройство водокачек в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</w:t>
      </w:r>
      <w:r w:rsidR="00113A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ом поселении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13A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Дульдурга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FB21F9" w:rsidRDefault="00FB21F9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D7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«Дульдургинский район» и о</w:t>
      </w:r>
      <w:r w:rsidR="0041447C" w:rsidRPr="00205D75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рганы местного самоуправления </w:t>
      </w:r>
      <w:r w:rsidR="00C3431F" w:rsidRPr="00205D75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</w:t>
      </w:r>
      <w:r w:rsidR="0041447C" w:rsidRPr="00205D7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софинансирование реализации мероприятий Программы за счет средств </w:t>
      </w:r>
      <w:r w:rsidRPr="00205D75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не менее </w:t>
      </w:r>
      <w:r w:rsidR="00205D75" w:rsidRPr="00205D75">
        <w:rPr>
          <w:rFonts w:ascii="Times New Roman" w:eastAsia="Times New Roman" w:hAnsi="Times New Roman"/>
          <w:sz w:val="28"/>
          <w:szCs w:val="28"/>
          <w:lang w:eastAsia="ru-RU"/>
        </w:rPr>
        <w:t xml:space="preserve">25% , </w:t>
      </w:r>
      <w:r w:rsidR="0041447C" w:rsidRPr="00205D7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местных бюджетов </w:t>
      </w:r>
      <w:r w:rsidR="00205D75" w:rsidRPr="00205D7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поселений </w:t>
      </w:r>
      <w:r w:rsidR="0041447C" w:rsidRPr="00205D7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не менее </w:t>
      </w:r>
      <w:r w:rsidR="00205D75" w:rsidRPr="00205D75">
        <w:rPr>
          <w:rFonts w:ascii="Times New Roman" w:eastAsia="Times New Roman" w:hAnsi="Times New Roman"/>
          <w:sz w:val="28"/>
          <w:szCs w:val="28"/>
          <w:lang w:eastAsia="ru-RU"/>
        </w:rPr>
        <w:t>25 % и 50% из бюджета Забайкальского края.</w:t>
      </w:r>
    </w:p>
    <w:p w:rsidR="004A5341" w:rsidRPr="001B13AD" w:rsidRDefault="004A5341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51A20" w:rsidRDefault="00351A20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51A20" w:rsidRDefault="00351A20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51A20" w:rsidRDefault="00351A20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51A20" w:rsidRDefault="00351A20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51A20" w:rsidRDefault="00351A20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51A20" w:rsidRDefault="00351A20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51A20" w:rsidRDefault="00351A20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51A20" w:rsidRDefault="00351A20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1447C" w:rsidRDefault="0041447C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B21F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Раздел 4. Механизм реализации Программы</w:t>
      </w:r>
    </w:p>
    <w:p w:rsidR="00FB21F9" w:rsidRPr="00FB21F9" w:rsidRDefault="00FB21F9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C3431F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Механизм реализации Программы предусматривает выделение субсидий из краевого бюджета муниципальным районам на выполнение мероприятий муниципальных программ по благоустройству согласно приложению к </w:t>
      </w:r>
      <w:r w:rsidR="00C3431F"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Программе. Текущее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управление реализацией Программы осуществляет </w:t>
      </w:r>
      <w:r w:rsidRPr="00F04FF5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Программы.</w:t>
      </w:r>
      <w:r w:rsidR="00C343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41447C" w:rsidRPr="00E0658A" w:rsidRDefault="00BB6F11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58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="0041447C" w:rsidRPr="00E0658A">
        <w:rPr>
          <w:rFonts w:ascii="Times New Roman" w:eastAsia="Times New Roman" w:hAnsi="Times New Roman"/>
          <w:sz w:val="28"/>
          <w:szCs w:val="28"/>
          <w:lang w:eastAsia="ru-RU"/>
        </w:rPr>
        <w:t>заказчик Программы в установленном порядке:</w:t>
      </w: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0658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 соглашения с </w:t>
      </w:r>
      <w:r w:rsidR="00E0658A" w:rsidRPr="00E0658A">
        <w:rPr>
          <w:rFonts w:ascii="Times New Roman" w:eastAsia="Times New Roman" w:hAnsi="Times New Roman"/>
          <w:sz w:val="28"/>
          <w:szCs w:val="28"/>
          <w:lang w:eastAsia="ru-RU"/>
        </w:rPr>
        <w:t>Министерством территориального развития Забайкальского края</w:t>
      </w:r>
      <w:r w:rsidRPr="00DB45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предоставлении и использовании субсидий из краевого бюджета местным бюджетам на софинансирование мероприятий по благоустройству населенных пунктов </w:t>
      </w:r>
      <w:r w:rsidR="00C3431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Дульдургинского района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(далее – субсидии);</w:t>
      </w:r>
    </w:p>
    <w:p w:rsidR="0041447C" w:rsidRPr="00E0658A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308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 за соблюдением органами местного самоу</w:t>
      </w:r>
      <w:r w:rsidR="001B13AD">
        <w:rPr>
          <w:rFonts w:ascii="Times New Roman" w:eastAsia="Times New Roman" w:hAnsi="Times New Roman"/>
          <w:sz w:val="28"/>
          <w:szCs w:val="28"/>
          <w:lang w:eastAsia="ru-RU"/>
        </w:rPr>
        <w:t>правления муниципальн</w:t>
      </w:r>
      <w:r w:rsidR="00E0658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B13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E065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C730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</w:t>
      </w:r>
      <w:r w:rsidRPr="00E0658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субсидий, определенных Программой;</w:t>
      </w:r>
    </w:p>
    <w:p w:rsidR="0041447C" w:rsidRPr="00E0658A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58A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и представляет в установленном порядке бюджетные заявки на финансирование мероприятий Программы на очередной финансовый год;</w:t>
      </w:r>
    </w:p>
    <w:p w:rsidR="0041447C" w:rsidRPr="00E0658A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58A">
        <w:rPr>
          <w:rFonts w:ascii="Times New Roman" w:eastAsia="Times New Roman" w:hAnsi="Times New Roman"/>
          <w:sz w:val="28"/>
          <w:szCs w:val="28"/>
          <w:lang w:eastAsia="ru-RU"/>
        </w:rPr>
        <w:t>осуществляет ведение отчетности о реализации Программы;</w:t>
      </w:r>
    </w:p>
    <w:p w:rsidR="0041447C" w:rsidRPr="00E0658A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58A">
        <w:rPr>
          <w:rFonts w:ascii="Times New Roman" w:eastAsia="Times New Roman" w:hAnsi="Times New Roman"/>
          <w:sz w:val="28"/>
          <w:szCs w:val="28"/>
          <w:lang w:eastAsia="ru-RU"/>
        </w:rPr>
        <w:t>ежегодно подготавливает доклады о ходе реализации Программы;</w:t>
      </w:r>
    </w:p>
    <w:p w:rsidR="0041447C" w:rsidRPr="00E0658A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58A">
        <w:rPr>
          <w:rFonts w:ascii="Times New Roman" w:eastAsia="Times New Roman" w:hAnsi="Times New Roman"/>
          <w:sz w:val="28"/>
          <w:szCs w:val="28"/>
          <w:lang w:eastAsia="ru-RU"/>
        </w:rPr>
        <w:t>несет ответственность за несвоевременную и некачественную подготовку и реализацию мероприятий Программы, осуществляет управление их исполнителями, обеспечивает эффективное использование средств, выделяемых на их реализацию.</w:t>
      </w:r>
    </w:p>
    <w:p w:rsidR="0041447C" w:rsidRPr="00306AD8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при соблюдении следующих условий:</w:t>
      </w:r>
    </w:p>
    <w:p w:rsidR="0041447C" w:rsidRPr="00306AD8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утвержденной муниципальной целевой программы, разработанной в целях повышения </w:t>
      </w:r>
      <w:r w:rsidR="00154D32">
        <w:rPr>
          <w:rFonts w:ascii="Times New Roman" w:eastAsia="Times New Roman" w:hAnsi="Times New Roman"/>
          <w:sz w:val="28"/>
          <w:szCs w:val="28"/>
          <w:lang w:eastAsia="ru-RU"/>
        </w:rPr>
        <w:t>качества жизни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 </w:t>
      </w:r>
      <w:r w:rsidR="00725BE8" w:rsidRPr="00306AD8">
        <w:rPr>
          <w:rFonts w:ascii="Times New Roman" w:eastAsia="Times New Roman" w:hAnsi="Times New Roman"/>
          <w:sz w:val="28"/>
          <w:szCs w:val="28"/>
          <w:lang w:eastAsia="ru-RU"/>
        </w:rPr>
        <w:t>Дульдургинского района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>, на 201</w:t>
      </w:r>
      <w:r w:rsidR="00FA07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>–201</w:t>
      </w:r>
      <w:r w:rsidR="00FA07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годы;</w:t>
      </w:r>
    </w:p>
    <w:p w:rsidR="0041447C" w:rsidRPr="00306AD8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>2) обеспечение софинансирования из местного бюджета на реализацию в планируемый период мероприятий</w:t>
      </w:r>
      <w:r w:rsidR="00A4647E"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благоустройству территорий 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поселений не менее </w:t>
      </w:r>
      <w:r w:rsidR="00306AD8" w:rsidRPr="00306AD8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> %;</w:t>
      </w:r>
    </w:p>
    <w:p w:rsidR="0041447C" w:rsidRPr="00306AD8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3) обязательства органов местного самоуправления </w:t>
      </w:r>
      <w:r w:rsidR="00725BE8"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поселений Дульдургинского района 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соответствия значений показателей, устанавливаемых программами, иными нормативными правовыми актами, значениям показателей результативности предоставления субсидий, установленным соглашениями между </w:t>
      </w:r>
      <w:r w:rsidR="00A4647E"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Программы, 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97011" w:rsidRPr="00306AD8">
        <w:rPr>
          <w:rFonts w:ascii="Times New Roman" w:eastAsia="Times New Roman" w:hAnsi="Times New Roman"/>
          <w:sz w:val="28"/>
          <w:szCs w:val="28"/>
          <w:lang w:eastAsia="ru-RU"/>
        </w:rPr>
        <w:t>сельскими поселениями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и использовании субсидий.</w:t>
      </w:r>
    </w:p>
    <w:p w:rsidR="00154D32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носит целевой характер и не может быть использована на иные цели. </w:t>
      </w:r>
    </w:p>
    <w:p w:rsidR="0041447C" w:rsidRPr="00306AD8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субсидии устанавливается законом о краевом бюджете на соответствующий год.</w:t>
      </w:r>
    </w:p>
    <w:p w:rsidR="0041447C" w:rsidRPr="00306AD8" w:rsidRDefault="004A5341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41447C" w:rsidRPr="00306AD8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1A3E9D" w:rsidRPr="00306AD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1447C"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A3E9D" w:rsidRPr="00306A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1447C"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E9D" w:rsidRPr="00306AD8">
        <w:rPr>
          <w:rFonts w:ascii="Times New Roman" w:eastAsia="Times New Roman" w:hAnsi="Times New Roman"/>
          <w:sz w:val="28"/>
          <w:szCs w:val="28"/>
          <w:lang w:eastAsia="ru-RU"/>
        </w:rPr>
        <w:t>«Дульдургинский район»</w:t>
      </w:r>
      <w:r w:rsidR="0041447C" w:rsidRPr="00306AD8">
        <w:rPr>
          <w:rFonts w:ascii="Times New Roman" w:eastAsia="Times New Roman" w:hAnsi="Times New Roman"/>
          <w:sz w:val="28"/>
          <w:szCs w:val="28"/>
          <w:lang w:eastAsia="ru-RU"/>
        </w:rPr>
        <w:t>, бюджет</w:t>
      </w:r>
      <w:r w:rsidR="001A3E9D" w:rsidRPr="00306A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1447C"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</w:t>
      </w:r>
      <w:r w:rsidR="001A3E9D" w:rsidRPr="00306AD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1447C"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62313B" w:rsidRPr="00306AD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1447C" w:rsidRPr="00306AD8">
        <w:rPr>
          <w:rFonts w:ascii="Times New Roman" w:eastAsia="Times New Roman" w:hAnsi="Times New Roman"/>
          <w:sz w:val="28"/>
          <w:szCs w:val="28"/>
          <w:lang w:eastAsia="ru-RU"/>
        </w:rPr>
        <w:t>тся субсиди</w:t>
      </w:r>
      <w:r w:rsidR="0062313B" w:rsidRPr="00306AD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1447C" w:rsidRPr="00306A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447C" w:rsidRPr="00306AD8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>1) распределя</w:t>
      </w:r>
      <w:r w:rsidR="0062313B" w:rsidRPr="00306A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т полученные субсидии на реализацию мероприятий по благоустройству территорий </w:t>
      </w:r>
      <w:r w:rsidR="00A4647E"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поселений </w:t>
      </w:r>
      <w:r w:rsidR="0062313B" w:rsidRPr="00306AD8">
        <w:rPr>
          <w:rFonts w:ascii="Times New Roman" w:eastAsia="Times New Roman" w:hAnsi="Times New Roman"/>
          <w:sz w:val="28"/>
          <w:szCs w:val="28"/>
          <w:lang w:eastAsia="ru-RU"/>
        </w:rPr>
        <w:t>Дульдургинского района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согласно приложению к Программе на основании смет на реализацию мероприятий, представленных </w:t>
      </w:r>
      <w:r w:rsidR="00221CBA">
        <w:rPr>
          <w:rFonts w:ascii="Times New Roman" w:eastAsia="Times New Roman" w:hAnsi="Times New Roman"/>
          <w:sz w:val="28"/>
          <w:szCs w:val="28"/>
          <w:lang w:eastAsia="ru-RU"/>
        </w:rPr>
        <w:t>администрациями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поселений;</w:t>
      </w:r>
    </w:p>
    <w:p w:rsidR="0041447C" w:rsidRPr="00306AD8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>2) обеспечива</w:t>
      </w:r>
      <w:r w:rsidR="0062313B" w:rsidRPr="00306A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>т направление субсидий на цели, определенные Программой;</w:t>
      </w:r>
    </w:p>
    <w:p w:rsidR="0041447C" w:rsidRPr="00306AD8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3) ежеквартально на основании отчетов, полученных от </w:t>
      </w:r>
      <w:r w:rsidR="004A5341">
        <w:rPr>
          <w:rFonts w:ascii="Times New Roman" w:eastAsia="Times New Roman" w:hAnsi="Times New Roman"/>
          <w:sz w:val="28"/>
          <w:szCs w:val="28"/>
          <w:lang w:eastAsia="ru-RU"/>
        </w:rPr>
        <w:t>администраций</w:t>
      </w:r>
      <w:r w:rsidR="0062313B"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</w:t>
      </w:r>
      <w:r w:rsidR="0062313B" w:rsidRPr="00306AD8">
        <w:rPr>
          <w:rFonts w:ascii="Times New Roman" w:eastAsia="Times New Roman" w:hAnsi="Times New Roman"/>
          <w:sz w:val="28"/>
          <w:szCs w:val="28"/>
          <w:lang w:eastAsia="ru-RU"/>
        </w:rPr>
        <w:t>Дульдургинского района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>, составля</w:t>
      </w:r>
      <w:r w:rsidR="0062313B" w:rsidRPr="00306A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>т нарастающим итогом сводный отчет, который представля</w:t>
      </w:r>
      <w:r w:rsidR="0062313B" w:rsidRPr="00306A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306AD8" w:rsidRPr="00306AD8">
        <w:rPr>
          <w:rFonts w:ascii="Times New Roman" w:eastAsia="Times New Roman" w:hAnsi="Times New Roman"/>
          <w:sz w:val="28"/>
          <w:szCs w:val="28"/>
          <w:lang w:eastAsia="ru-RU"/>
        </w:rPr>
        <w:t>муниципальному</w:t>
      </w:r>
      <w:r w:rsidRPr="00306AD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заказчику Программы до 20-го числа месяца, следующего за отчетным кварталом.</w:t>
      </w:r>
    </w:p>
    <w:p w:rsidR="00221CBA" w:rsidRDefault="00221CBA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21CBA" w:rsidRDefault="00221CBA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54D32" w:rsidRDefault="00154D32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21CBA" w:rsidRDefault="00221CBA" w:rsidP="00C60E41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21CBA" w:rsidRPr="00221CBA" w:rsidRDefault="00221CBA" w:rsidP="00221C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21CB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Раздел 5. Организация управления программой и</w:t>
      </w:r>
    </w:p>
    <w:p w:rsidR="00221CBA" w:rsidRPr="00221CBA" w:rsidRDefault="00221CBA" w:rsidP="00221C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21CB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контроль за ходом ее реализации</w:t>
      </w:r>
    </w:p>
    <w:p w:rsidR="00221CBA" w:rsidRDefault="00221CBA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1447C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 ходом выполнения мероприятий Программы осуществля</w:t>
      </w:r>
      <w:r w:rsidR="006231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 </w:t>
      </w:r>
      <w:r w:rsidR="006231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заместител</w:t>
      </w:r>
      <w:r w:rsidR="00D9701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ь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75D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r w:rsidR="00FA07E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лавы</w:t>
      </w:r>
      <w:r w:rsidR="006231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администрации</w:t>
      </w:r>
      <w:r w:rsidR="00975D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«Дульдурга» и экономист сельского поселения «Дульдурга».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4A5341" w:rsidRDefault="004A5341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контроля выполнения мероприятий Программы определены целевые индикаторы и показатели, характеризующие эффективность выполнения программных мероприятий.</w:t>
      </w:r>
    </w:p>
    <w:p w:rsidR="004A5341" w:rsidRPr="00673DEE" w:rsidRDefault="004A5341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1471"/>
        <w:gridCol w:w="1050"/>
        <w:gridCol w:w="1080"/>
        <w:gridCol w:w="1080"/>
      </w:tblGrid>
      <w:tr w:rsidR="004A5341" w:rsidRPr="00D105D2" w:rsidTr="00D105D2">
        <w:tc>
          <w:tcPr>
            <w:tcW w:w="5145" w:type="dxa"/>
            <w:vMerge w:val="restart"/>
            <w:hideMark/>
          </w:tcPr>
          <w:p w:rsidR="004A5341" w:rsidRPr="00D105D2" w:rsidRDefault="004A5341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1290" w:type="dxa"/>
            <w:vMerge w:val="restart"/>
            <w:hideMark/>
          </w:tcPr>
          <w:p w:rsidR="004A5341" w:rsidRPr="00D105D2" w:rsidRDefault="004A5341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10" w:type="dxa"/>
            <w:gridSpan w:val="3"/>
            <w:hideMark/>
          </w:tcPr>
          <w:p w:rsidR="004A5341" w:rsidRPr="00D105D2" w:rsidRDefault="004A5341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(по годам)</w:t>
            </w:r>
          </w:p>
        </w:tc>
      </w:tr>
      <w:tr w:rsidR="004A5341" w:rsidRPr="00D105D2" w:rsidTr="00D105D2">
        <w:tc>
          <w:tcPr>
            <w:tcW w:w="0" w:type="auto"/>
            <w:vMerge/>
            <w:hideMark/>
          </w:tcPr>
          <w:p w:rsidR="004A5341" w:rsidRPr="00D105D2" w:rsidRDefault="004A5341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5341" w:rsidRPr="00D105D2" w:rsidRDefault="004A5341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hideMark/>
          </w:tcPr>
          <w:p w:rsidR="004A5341" w:rsidRPr="00D105D2" w:rsidRDefault="00351A20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80" w:type="dxa"/>
            <w:hideMark/>
          </w:tcPr>
          <w:p w:rsidR="004A5341" w:rsidRPr="00D105D2" w:rsidRDefault="00351A20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80" w:type="dxa"/>
            <w:hideMark/>
          </w:tcPr>
          <w:p w:rsidR="004A5341" w:rsidRPr="00D105D2" w:rsidRDefault="00351A20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A5341" w:rsidRPr="00D105D2" w:rsidTr="00D105D2">
        <w:trPr>
          <w:trHeight w:val="965"/>
        </w:trPr>
        <w:tc>
          <w:tcPr>
            <w:tcW w:w="5145" w:type="dxa"/>
            <w:hideMark/>
          </w:tcPr>
          <w:p w:rsidR="004A5341" w:rsidRPr="00D105D2" w:rsidRDefault="004A5341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  площади зеленых насаждений   (в границах населенных пунктов)  в общей площади земель населенных пунктов</w:t>
            </w:r>
          </w:p>
        </w:tc>
        <w:tc>
          <w:tcPr>
            <w:tcW w:w="1290" w:type="dxa"/>
            <w:hideMark/>
          </w:tcPr>
          <w:p w:rsidR="004A5341" w:rsidRPr="00D105D2" w:rsidRDefault="004A5341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0" w:type="dxa"/>
            <w:hideMark/>
          </w:tcPr>
          <w:p w:rsidR="004A5341" w:rsidRPr="00D105D2" w:rsidRDefault="004A5341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hideMark/>
          </w:tcPr>
          <w:p w:rsidR="004A5341" w:rsidRPr="00D105D2" w:rsidRDefault="004A5341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hideMark/>
          </w:tcPr>
          <w:p w:rsidR="004A5341" w:rsidRPr="00D105D2" w:rsidRDefault="004A5341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A5341" w:rsidRPr="00D105D2" w:rsidTr="00D105D2">
        <w:tc>
          <w:tcPr>
            <w:tcW w:w="5145" w:type="dxa"/>
            <w:hideMark/>
          </w:tcPr>
          <w:p w:rsidR="004A5341" w:rsidRPr="00D105D2" w:rsidRDefault="004A5341" w:rsidP="00D10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  протяженности освещенных частей улиц, проездов населенных пунктов  в  общей  протяженности улиц   населенных пунктов</w:t>
            </w:r>
          </w:p>
        </w:tc>
        <w:tc>
          <w:tcPr>
            <w:tcW w:w="1290" w:type="dxa"/>
            <w:hideMark/>
          </w:tcPr>
          <w:p w:rsidR="004A5341" w:rsidRPr="00D105D2" w:rsidRDefault="004A5341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0" w:type="dxa"/>
            <w:hideMark/>
          </w:tcPr>
          <w:p w:rsidR="004A5341" w:rsidRPr="00D105D2" w:rsidRDefault="004A5341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hideMark/>
          </w:tcPr>
          <w:p w:rsidR="004A5341" w:rsidRPr="00D105D2" w:rsidRDefault="004A5341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  <w:hideMark/>
          </w:tcPr>
          <w:p w:rsidR="004A5341" w:rsidRPr="00D105D2" w:rsidRDefault="004A5341" w:rsidP="00D1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0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4A5341" w:rsidRPr="00673DEE" w:rsidRDefault="004A5341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1447C" w:rsidRDefault="0041447C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26DF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Раздел </w:t>
      </w:r>
      <w:r w:rsidR="00221CB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6. Оценка</w:t>
      </w:r>
      <w:r w:rsidRPr="00026DF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эффективности Программы</w:t>
      </w:r>
    </w:p>
    <w:p w:rsidR="006C0862" w:rsidRPr="00026DF4" w:rsidRDefault="006C0862" w:rsidP="004A5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Социальная значимость мероприятий Программы определяется комплексом мероприятий, направленных на улучшение качества жизни населения </w:t>
      </w:r>
      <w:r w:rsidR="00351A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сельского поселения «Дульдурга»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В результате реализации мероприятий к </w:t>
      </w:r>
      <w:r w:rsidRPr="004901E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96A8C" w:rsidRPr="004901E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90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году будут достигнуты следующие результаты:</w:t>
      </w:r>
    </w:p>
    <w:p w:rsidR="0041447C" w:rsidRPr="002D263C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доля площади зеленых насаждений в границах населенных пунктов в общей площади земель населенных пунктов увеличится до  </w:t>
      </w:r>
      <w:r w:rsidR="00306AD8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D97011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доля протяженности освещенных частей</w:t>
      </w:r>
      <w:r w:rsidR="00306A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улиц, проездов 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населенных пунктов в общей протяженности улиц, проездов населенных пунктов увеличится до </w:t>
      </w:r>
      <w:r w:rsidR="00306AD8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D97011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41447C" w:rsidRPr="00673DEE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Кроме этого, в соответствии с потребностями населения </w:t>
      </w:r>
      <w:r w:rsidR="006231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сельских поселений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будет приобретена коммунальная техника, улучшено снабжение </w:t>
      </w:r>
      <w:r w:rsidR="00F46BA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качественной 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питьевой водой. Дворовые территории будут оснащены архитектурными объектами малых форм – скамейками, лавочками, 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декоративными ограждениями, урнами, клумбами, цветниками, декоративными скульптурами. Там, где это необходимо, будут обустроены детские площадки</w:t>
      </w:r>
      <w:r w:rsidR="00B97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парки отдыха и места купания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Реализация этих мер приведет к повышению качества жизни населения </w:t>
      </w:r>
      <w:r w:rsidR="00351A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сельского поселения «Дульдурга»</w:t>
      </w:r>
      <w:r w:rsidR="0062313B"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4901EC" w:rsidRDefault="0041447C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Реализация Программы не повлечет за собой негативных экологических последствий.</w:t>
      </w:r>
    </w:p>
    <w:p w:rsidR="00221CBA" w:rsidRDefault="00221CBA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21CBA" w:rsidRDefault="00221CBA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21CBA" w:rsidRDefault="00221CBA" w:rsidP="004A5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21CBA" w:rsidRDefault="00221CBA" w:rsidP="00221CB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21CBA" w:rsidRDefault="00221CBA" w:rsidP="00221CB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sectPr w:rsidR="00221CBA" w:rsidSect="00221CBA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41447C" w:rsidRPr="006C0862" w:rsidRDefault="0041447C" w:rsidP="00221CB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6C086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 xml:space="preserve">Раздел </w:t>
      </w:r>
      <w:r w:rsidR="00221CB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7</w:t>
      </w:r>
      <w:r w:rsidRPr="006C086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 Перечень мероприятий Программы</w:t>
      </w:r>
    </w:p>
    <w:p w:rsidR="0041447C" w:rsidRPr="005B1CBC" w:rsidRDefault="0041447C" w:rsidP="005B1CBC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B1CB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(тыс.</w:t>
      </w:r>
      <w:r w:rsidR="00AA68FB" w:rsidRPr="005B1CB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B1CB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рублей в ценах соответствующих лет)</w:t>
      </w:r>
    </w:p>
    <w:tbl>
      <w:tblPr>
        <w:tblW w:w="15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700"/>
        <w:gridCol w:w="2126"/>
        <w:gridCol w:w="1276"/>
        <w:gridCol w:w="1134"/>
        <w:gridCol w:w="1134"/>
        <w:gridCol w:w="1119"/>
      </w:tblGrid>
      <w:tr w:rsidR="00221CBA" w:rsidRPr="004A1E2D" w:rsidTr="00221CBA">
        <w:tc>
          <w:tcPr>
            <w:tcW w:w="568" w:type="dxa"/>
            <w:vMerge w:val="restart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1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21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1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126" w:type="dxa"/>
            <w:vMerge w:val="restart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663" w:type="dxa"/>
            <w:gridSpan w:val="4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Потребность в финансировании из всех источников бюджета</w:t>
            </w:r>
          </w:p>
        </w:tc>
      </w:tr>
      <w:tr w:rsidR="00221CBA" w:rsidRPr="004A1E2D" w:rsidTr="00221CBA">
        <w:tc>
          <w:tcPr>
            <w:tcW w:w="568" w:type="dxa"/>
            <w:vMerge/>
          </w:tcPr>
          <w:p w:rsidR="00221CBA" w:rsidRPr="00221CBA" w:rsidRDefault="00221CBA" w:rsidP="005B1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:rsidR="00221CBA" w:rsidRPr="00221CBA" w:rsidRDefault="00221CBA" w:rsidP="005B1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221CBA" w:rsidRPr="00221CBA" w:rsidRDefault="00221CBA" w:rsidP="005B1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87" w:type="dxa"/>
            <w:gridSpan w:val="3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21CBA" w:rsidRPr="004A1E2D" w:rsidTr="00221CBA">
        <w:tc>
          <w:tcPr>
            <w:tcW w:w="568" w:type="dxa"/>
            <w:vMerge/>
          </w:tcPr>
          <w:p w:rsidR="00221CBA" w:rsidRPr="00221CBA" w:rsidRDefault="00221CBA" w:rsidP="005B1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:rsidR="00221CBA" w:rsidRPr="00221CBA" w:rsidRDefault="00221CBA" w:rsidP="005B1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221CBA" w:rsidRPr="00221CBA" w:rsidRDefault="00221CBA" w:rsidP="005B1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5B1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21CBA" w:rsidRPr="00221CBA" w:rsidRDefault="00221CBA" w:rsidP="005B1C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9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221CBA" w:rsidRPr="008508F7" w:rsidTr="00221CBA">
        <w:tc>
          <w:tcPr>
            <w:tcW w:w="568" w:type="dxa"/>
          </w:tcPr>
          <w:p w:rsidR="00221CBA" w:rsidRPr="008508F7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221CBA" w:rsidRPr="008508F7" w:rsidRDefault="00221CBA" w:rsidP="005B1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территорий, в том числе обустройство архитектурных объектов малых форм – скамеек, лавочек, декоративных ограждений, урн, клумб, цветников, декоративных скульптур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1CBA" w:rsidRPr="00221CBA" w:rsidRDefault="00221CBA" w:rsidP="00221C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E2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бюджет;</w:t>
            </w:r>
            <w:r w:rsidRPr="009E2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Местный бюджет</w:t>
            </w:r>
          </w:p>
        </w:tc>
        <w:tc>
          <w:tcPr>
            <w:tcW w:w="1276" w:type="dxa"/>
          </w:tcPr>
          <w:p w:rsidR="00221CBA" w:rsidRPr="00221CBA" w:rsidRDefault="0079481B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</w:t>
            </w:r>
            <w:r w:rsidR="00221CBA"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9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21CBA" w:rsidRPr="008508F7" w:rsidTr="00221CBA">
        <w:tc>
          <w:tcPr>
            <w:tcW w:w="568" w:type="dxa"/>
          </w:tcPr>
          <w:p w:rsidR="00221CBA" w:rsidRPr="008508F7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221CBA" w:rsidRPr="008508F7" w:rsidRDefault="00637E8C" w:rsidP="00EA0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и содержание пешеходных и автомобильных мостов.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19" w:type="dxa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CBA" w:rsidRPr="008508F7" w:rsidTr="00221CBA">
        <w:trPr>
          <w:trHeight w:val="525"/>
        </w:trPr>
        <w:tc>
          <w:tcPr>
            <w:tcW w:w="568" w:type="dxa"/>
          </w:tcPr>
          <w:p w:rsidR="00221CBA" w:rsidRPr="008508F7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221CBA" w:rsidRPr="008508F7" w:rsidRDefault="00221CBA" w:rsidP="005B1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и обустройство детских площадок, парков отдыха,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стадиона и </w:t>
            </w:r>
            <w:r w:rsidRPr="0085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 купания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79481B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  <w:r w:rsidR="00221CBA"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9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21CBA" w:rsidRPr="008508F7" w:rsidTr="00221CBA">
        <w:tc>
          <w:tcPr>
            <w:tcW w:w="568" w:type="dxa"/>
          </w:tcPr>
          <w:p w:rsidR="00221CBA" w:rsidRPr="008508F7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221CBA" w:rsidRPr="008508F7" w:rsidRDefault="00221CBA" w:rsidP="005B1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79481B" w:rsidP="0085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</w:t>
            </w:r>
            <w:r w:rsidR="00221CBA"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9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21CBA" w:rsidRPr="008508F7" w:rsidTr="00221CBA">
        <w:tc>
          <w:tcPr>
            <w:tcW w:w="568" w:type="dxa"/>
          </w:tcPr>
          <w:p w:rsid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221CBA" w:rsidRPr="00EA0B5C" w:rsidRDefault="00221CBA" w:rsidP="005B1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A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и обустройство автобусных остановок для пассажиров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79481B" w:rsidP="0085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</w:t>
            </w:r>
            <w:r w:rsidR="00221CBA"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9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21CBA" w:rsidRPr="008508F7" w:rsidTr="00221CBA">
        <w:tc>
          <w:tcPr>
            <w:tcW w:w="568" w:type="dxa"/>
          </w:tcPr>
          <w:p w:rsid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221CBA" w:rsidRPr="00320A56" w:rsidRDefault="00221CBA" w:rsidP="005B1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20A5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рганизация работы по ремонту и содержанию автомобильных дорог населенных пунктов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79481B" w:rsidP="0085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21CBA"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19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221CBA" w:rsidRPr="008508F7" w:rsidTr="00221CBA">
        <w:tc>
          <w:tcPr>
            <w:tcW w:w="568" w:type="dxa"/>
          </w:tcPr>
          <w:p w:rsidR="00221CBA" w:rsidRPr="008508F7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221CBA" w:rsidRPr="008508F7" w:rsidRDefault="00221CBA" w:rsidP="005B1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территорий населенных пунктов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221CBA" w:rsidRPr="00221CBA" w:rsidRDefault="00221CBA" w:rsidP="0085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9" w:type="dxa"/>
          </w:tcPr>
          <w:p w:rsidR="00221CBA" w:rsidRPr="00221CBA" w:rsidRDefault="00221CBA" w:rsidP="00850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1CBA" w:rsidRPr="008508F7" w:rsidTr="00221CBA">
        <w:tc>
          <w:tcPr>
            <w:tcW w:w="568" w:type="dxa"/>
          </w:tcPr>
          <w:p w:rsidR="00221CBA" w:rsidRPr="008508F7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221CBA" w:rsidRPr="008508F7" w:rsidRDefault="00221CBA" w:rsidP="00850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сбора, вывоза, утилизации и хранения бытовых и промышленных отходов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221CBA" w:rsidRPr="00221CBA" w:rsidRDefault="00221CBA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19" w:type="dxa"/>
          </w:tcPr>
          <w:p w:rsidR="00221CBA" w:rsidRPr="00221CBA" w:rsidRDefault="00221CBA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1CBA" w:rsidRPr="008508F7" w:rsidTr="00221CBA">
        <w:tc>
          <w:tcPr>
            <w:tcW w:w="568" w:type="dxa"/>
          </w:tcPr>
          <w:p w:rsidR="00221CBA" w:rsidRPr="008508F7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:rsidR="00221CBA" w:rsidRPr="008508F7" w:rsidRDefault="00221CBA" w:rsidP="00850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разработке проектно-сметной документации на строительство полигона твердых бытовых отходов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79481B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221CBA"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19" w:type="dxa"/>
          </w:tcPr>
          <w:p w:rsidR="00221CBA" w:rsidRPr="00221CBA" w:rsidRDefault="00221CBA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CBA" w:rsidRPr="008508F7" w:rsidTr="00221CBA">
        <w:tc>
          <w:tcPr>
            <w:tcW w:w="568" w:type="dxa"/>
          </w:tcPr>
          <w:p w:rsid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:rsidR="00221CBA" w:rsidRDefault="00221CBA" w:rsidP="00850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полигона твердых бытовых отходов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79481B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221CBA"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221CBA" w:rsidRP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1CBA" w:rsidRPr="00221CBA" w:rsidRDefault="00221CBA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5 000,0</w:t>
            </w:r>
          </w:p>
        </w:tc>
      </w:tr>
      <w:tr w:rsidR="00221CBA" w:rsidRPr="008508F7" w:rsidTr="00221CBA">
        <w:tc>
          <w:tcPr>
            <w:tcW w:w="568" w:type="dxa"/>
          </w:tcPr>
          <w:p w:rsidR="00221CBA" w:rsidRDefault="00221CBA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:rsidR="00221CBA" w:rsidRPr="00EA0B5C" w:rsidRDefault="00221CBA" w:rsidP="00850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A0B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рганизация работы и содержание скотомогильников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79481B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221CBA"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9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21CBA" w:rsidRPr="00EA0B5C" w:rsidTr="00221CBA">
        <w:tc>
          <w:tcPr>
            <w:tcW w:w="568" w:type="dxa"/>
          </w:tcPr>
          <w:p w:rsidR="00221CBA" w:rsidRPr="00EA0B5C" w:rsidRDefault="00221CBA" w:rsidP="00320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:rsidR="00221CBA" w:rsidRPr="00EA0B5C" w:rsidRDefault="00221CBA" w:rsidP="005B1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79481B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221CBA"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19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221CBA" w:rsidRPr="00EA0B5C" w:rsidTr="00221CBA">
        <w:tc>
          <w:tcPr>
            <w:tcW w:w="568" w:type="dxa"/>
          </w:tcPr>
          <w:p w:rsidR="00221CBA" w:rsidRPr="00EA0B5C" w:rsidRDefault="00221CBA" w:rsidP="00320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</w:tcPr>
          <w:p w:rsidR="00221CBA" w:rsidRPr="00EA0B5C" w:rsidRDefault="00221CBA" w:rsidP="00EA0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обеспечения населения качественной питьевой водой (капитальный ремонт водокачек)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79481B" w:rsidP="00EA0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  <w:r w:rsidR="00221CBA"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21CBA" w:rsidRPr="00221CBA" w:rsidRDefault="006F686D" w:rsidP="005B1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9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21CBA" w:rsidRPr="00EA0B5C" w:rsidTr="00221CBA">
        <w:tc>
          <w:tcPr>
            <w:tcW w:w="568" w:type="dxa"/>
          </w:tcPr>
          <w:p w:rsidR="00221CBA" w:rsidRPr="00EA0B5C" w:rsidRDefault="00221CBA" w:rsidP="00320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</w:tcPr>
          <w:p w:rsidR="00221CBA" w:rsidRPr="00EA0B5C" w:rsidRDefault="00221CBA" w:rsidP="00EA0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A0B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рганизация проведения экологического десанта вдоль поймы рек, озер, родников и лесного массива</w:t>
            </w:r>
          </w:p>
        </w:tc>
        <w:tc>
          <w:tcPr>
            <w:tcW w:w="1700" w:type="dxa"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CBA" w:rsidRPr="00221CBA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221CBA" w:rsidRDefault="0079481B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221CBA"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9" w:type="dxa"/>
          </w:tcPr>
          <w:p w:rsidR="00221CBA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21CBA"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C0911" w:rsidRPr="00EA0B5C" w:rsidTr="00221CBA">
        <w:tc>
          <w:tcPr>
            <w:tcW w:w="568" w:type="dxa"/>
          </w:tcPr>
          <w:p w:rsidR="007C0911" w:rsidRDefault="007C0911" w:rsidP="00320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</w:tcPr>
          <w:p w:rsidR="007C0911" w:rsidRPr="007C0911" w:rsidRDefault="007C0911" w:rsidP="00EA0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531" w:tooltip="Ссылка на текущий документ" w:history="1">
              <w:r w:rsidRPr="007C0911">
                <w:rPr>
                  <w:rFonts w:ascii="Times New Roman" w:hAnsi="Times New Roman"/>
                  <w:sz w:val="24"/>
                  <w:szCs w:val="24"/>
                </w:rPr>
                <w:t>Организация</w:t>
              </w:r>
            </w:hyperlink>
            <w:r w:rsidRPr="007C0911">
              <w:rPr>
                <w:rFonts w:ascii="Times New Roman" w:hAnsi="Times New Roman"/>
                <w:sz w:val="24"/>
                <w:szCs w:val="24"/>
              </w:rPr>
              <w:t xml:space="preserve"> похоронного дела</w:t>
            </w:r>
          </w:p>
        </w:tc>
        <w:tc>
          <w:tcPr>
            <w:tcW w:w="1700" w:type="dxa"/>
          </w:tcPr>
          <w:p w:rsidR="007C0911" w:rsidRPr="00221CBA" w:rsidRDefault="007C0911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0911" w:rsidRPr="00221CBA" w:rsidRDefault="007C0911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0911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B262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7C0911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B26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7C0911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26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</w:tcPr>
          <w:p w:rsidR="007C0911" w:rsidRPr="00221CBA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26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0911" w:rsidRPr="00EA0B5C" w:rsidTr="00221CBA">
        <w:tc>
          <w:tcPr>
            <w:tcW w:w="568" w:type="dxa"/>
          </w:tcPr>
          <w:p w:rsidR="007C0911" w:rsidRPr="007E7AB8" w:rsidRDefault="007C0911" w:rsidP="00320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662" w:type="dxa"/>
          </w:tcPr>
          <w:p w:rsidR="007C0911" w:rsidRPr="007E7AB8" w:rsidRDefault="007C0911" w:rsidP="00EA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261" w:tooltip="Ссылка на текущий документ" w:history="1">
              <w:r w:rsidRPr="007E7AB8">
                <w:rPr>
                  <w:rFonts w:ascii="Times New Roman" w:hAnsi="Times New Roman"/>
                  <w:sz w:val="24"/>
                  <w:szCs w:val="24"/>
                </w:rPr>
                <w:t>Охрана</w:t>
              </w:r>
            </w:hyperlink>
            <w:r w:rsidRPr="007E7AB8">
              <w:rPr>
                <w:rFonts w:ascii="Times New Roman" w:hAnsi="Times New Roman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1700" w:type="dxa"/>
          </w:tcPr>
          <w:p w:rsidR="007C0911" w:rsidRPr="007E7AB8" w:rsidRDefault="007C0911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0911" w:rsidRPr="007E7AB8" w:rsidRDefault="007C0911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0911" w:rsidRPr="007E7AB8" w:rsidRDefault="00B26254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</w:t>
            </w:r>
            <w:r w:rsidR="006F6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C0911" w:rsidRPr="007E7AB8" w:rsidRDefault="00B26254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7C0911" w:rsidRPr="007E7AB8" w:rsidRDefault="00B26254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9" w:type="dxa"/>
          </w:tcPr>
          <w:p w:rsidR="007C0911" w:rsidRPr="007E7AB8" w:rsidRDefault="00B26254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 w:rsidR="006F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26254" w:rsidRPr="00EA0B5C" w:rsidTr="00221CBA">
        <w:tc>
          <w:tcPr>
            <w:tcW w:w="568" w:type="dxa"/>
          </w:tcPr>
          <w:p w:rsidR="00B26254" w:rsidRPr="007E7AB8" w:rsidRDefault="00B26254" w:rsidP="00320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</w:tcPr>
          <w:p w:rsidR="00B26254" w:rsidRPr="007E7AB8" w:rsidRDefault="00B26254" w:rsidP="00EA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AB8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 в границах поселений</w:t>
            </w:r>
          </w:p>
        </w:tc>
        <w:tc>
          <w:tcPr>
            <w:tcW w:w="1700" w:type="dxa"/>
          </w:tcPr>
          <w:p w:rsidR="00B26254" w:rsidRPr="007E7AB8" w:rsidRDefault="00B26254" w:rsidP="00221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254" w:rsidRPr="007E7AB8" w:rsidRDefault="00B26254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6254" w:rsidRPr="007E7AB8" w:rsidRDefault="006F686D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26254" w:rsidRPr="007E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B26254" w:rsidRPr="007E7AB8" w:rsidRDefault="00B26254" w:rsidP="00DD6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B26254" w:rsidRPr="007E7AB8" w:rsidRDefault="006F686D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6254" w:rsidRPr="007E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9" w:type="dxa"/>
          </w:tcPr>
          <w:p w:rsidR="00B26254" w:rsidRPr="007E7AB8" w:rsidRDefault="006F686D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6254" w:rsidRPr="007E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21CBA" w:rsidRPr="00320A56" w:rsidTr="00221CBA">
        <w:tc>
          <w:tcPr>
            <w:tcW w:w="7230" w:type="dxa"/>
            <w:gridSpan w:val="2"/>
          </w:tcPr>
          <w:p w:rsidR="00221CBA" w:rsidRPr="007E7AB8" w:rsidRDefault="00221CBA" w:rsidP="00221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00" w:type="dxa"/>
          </w:tcPr>
          <w:p w:rsidR="00221CBA" w:rsidRPr="007E7AB8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1CBA" w:rsidRPr="007E7AB8" w:rsidRDefault="00221CBA" w:rsidP="00221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CBA" w:rsidRPr="007E7AB8" w:rsidRDefault="006F686D" w:rsidP="00B2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30 3</w:t>
            </w:r>
            <w:r w:rsidR="00B26254" w:rsidRPr="007E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21CBA" w:rsidRPr="007E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221CBA" w:rsidRPr="007E7AB8" w:rsidRDefault="00060214" w:rsidP="00B2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  <w:r w:rsidR="006F68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221CBA" w:rsidRPr="007E7AB8" w:rsidRDefault="006F686D" w:rsidP="00B2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60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19" w:type="dxa"/>
          </w:tcPr>
          <w:p w:rsidR="00221CBA" w:rsidRPr="007E7AB8" w:rsidRDefault="006F686D" w:rsidP="00B2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19320,2</w:t>
            </w:r>
          </w:p>
        </w:tc>
      </w:tr>
    </w:tbl>
    <w:p w:rsidR="003E208A" w:rsidRDefault="003E208A" w:rsidP="005B1CBC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3E208A" w:rsidSect="00221CBA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1447C" w:rsidRPr="00673DEE" w:rsidRDefault="0041447C" w:rsidP="00221CB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41447C" w:rsidRPr="00673DEE" w:rsidRDefault="0041447C" w:rsidP="00221CB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</w:t>
      </w:r>
      <w:r w:rsidR="00A464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</w:t>
      </w:r>
      <w:r w:rsidR="003E20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ной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программе</w:t>
      </w:r>
    </w:p>
    <w:p w:rsidR="0041447C" w:rsidRPr="00673DEE" w:rsidRDefault="0041447C" w:rsidP="00221CB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«Благоустройство населенных пунктов</w:t>
      </w:r>
      <w:r w:rsidR="00351A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221CBA" w:rsidRDefault="00DB4514" w:rsidP="00221CB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="00351A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Дульдурга</w:t>
      </w:r>
      <w:r w:rsidR="00221CB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</w:p>
    <w:p w:rsidR="0041447C" w:rsidRPr="00673DEE" w:rsidRDefault="00DB4514" w:rsidP="00221CB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="0041447C"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1447C" w:rsidRPr="002D263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51A2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1447C" w:rsidRPr="002D263C">
        <w:rPr>
          <w:rFonts w:ascii="Times New Roman" w:eastAsia="Times New Roman" w:hAnsi="Times New Roman"/>
          <w:sz w:val="28"/>
          <w:szCs w:val="28"/>
          <w:lang w:eastAsia="ru-RU"/>
        </w:rPr>
        <w:t>–201</w:t>
      </w:r>
      <w:r w:rsidR="00351A2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1447C" w:rsidRPr="002D26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221CBA" w:rsidRDefault="00221CBA" w:rsidP="005B1CB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A0E67" w:rsidRPr="00673DEE" w:rsidRDefault="009A0E67" w:rsidP="009A0E67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Расчет потребности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</w:t>
      </w:r>
      <w:r w:rsidRPr="0067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финансировании</w:t>
      </w:r>
    </w:p>
    <w:p w:rsidR="009A0E67" w:rsidRDefault="009A0E67" w:rsidP="009A0E67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1417"/>
        <w:gridCol w:w="1418"/>
        <w:gridCol w:w="1418"/>
      </w:tblGrid>
      <w:tr w:rsidR="009A0E67" w:rsidRPr="00221CBA" w:rsidTr="009A0E67">
        <w:tc>
          <w:tcPr>
            <w:tcW w:w="534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417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на 01.01.2014 г.</w:t>
            </w:r>
          </w:p>
        </w:tc>
        <w:tc>
          <w:tcPr>
            <w:tcW w:w="1418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субсидии</w:t>
            </w:r>
          </w:p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(КБ 50%)</w:t>
            </w:r>
          </w:p>
        </w:tc>
        <w:tc>
          <w:tcPr>
            <w:tcW w:w="1417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за счет средств районного бюджета (РБ 25%)</w:t>
            </w:r>
          </w:p>
        </w:tc>
        <w:tc>
          <w:tcPr>
            <w:tcW w:w="1418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за счет средств местного бюджета</w:t>
            </w:r>
          </w:p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(МБ 25%)</w:t>
            </w:r>
          </w:p>
        </w:tc>
        <w:tc>
          <w:tcPr>
            <w:tcW w:w="1418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7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 (2016-2018</w:t>
            </w: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г.г.)</w:t>
            </w:r>
          </w:p>
        </w:tc>
      </w:tr>
      <w:tr w:rsidR="009A0E67" w:rsidRPr="00221CBA" w:rsidTr="009A0E67">
        <w:trPr>
          <w:trHeight w:val="307"/>
        </w:trPr>
        <w:tc>
          <w:tcPr>
            <w:tcW w:w="534" w:type="dxa"/>
          </w:tcPr>
          <w:p w:rsidR="009A0E67" w:rsidRPr="00221CBA" w:rsidRDefault="00975DA5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A0E67" w:rsidRPr="00221CBA" w:rsidRDefault="009A0E67" w:rsidP="009A0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Дульдурга</w:t>
            </w:r>
          </w:p>
        </w:tc>
        <w:tc>
          <w:tcPr>
            <w:tcW w:w="1417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6667</w:t>
            </w:r>
          </w:p>
        </w:tc>
        <w:tc>
          <w:tcPr>
            <w:tcW w:w="1418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15 150,1</w:t>
            </w:r>
          </w:p>
        </w:tc>
        <w:tc>
          <w:tcPr>
            <w:tcW w:w="1417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7 575,0</w:t>
            </w:r>
          </w:p>
        </w:tc>
        <w:tc>
          <w:tcPr>
            <w:tcW w:w="1418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7 575,1</w:t>
            </w:r>
          </w:p>
        </w:tc>
        <w:tc>
          <w:tcPr>
            <w:tcW w:w="1418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30 300,2</w:t>
            </w:r>
          </w:p>
        </w:tc>
      </w:tr>
      <w:tr w:rsidR="009A0E67" w:rsidRPr="00221CBA" w:rsidTr="009A0E67">
        <w:tc>
          <w:tcPr>
            <w:tcW w:w="534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0E67" w:rsidRPr="00221CBA" w:rsidRDefault="009A0E67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C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A0E67" w:rsidRPr="00221CBA" w:rsidRDefault="00975DA5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6667</w:t>
            </w:r>
          </w:p>
        </w:tc>
        <w:tc>
          <w:tcPr>
            <w:tcW w:w="1418" w:type="dxa"/>
          </w:tcPr>
          <w:p w:rsidR="009A0E67" w:rsidRPr="00221CBA" w:rsidRDefault="00975DA5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15150,1</w:t>
            </w:r>
          </w:p>
        </w:tc>
        <w:tc>
          <w:tcPr>
            <w:tcW w:w="1417" w:type="dxa"/>
          </w:tcPr>
          <w:p w:rsidR="009A0E67" w:rsidRPr="00221CBA" w:rsidRDefault="00975DA5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7575,0</w:t>
            </w:r>
          </w:p>
        </w:tc>
        <w:tc>
          <w:tcPr>
            <w:tcW w:w="1418" w:type="dxa"/>
          </w:tcPr>
          <w:p w:rsidR="009A0E67" w:rsidRPr="00221CBA" w:rsidRDefault="00975DA5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7575,1</w:t>
            </w:r>
          </w:p>
        </w:tc>
        <w:tc>
          <w:tcPr>
            <w:tcW w:w="1418" w:type="dxa"/>
          </w:tcPr>
          <w:p w:rsidR="009A0E67" w:rsidRPr="00221CBA" w:rsidRDefault="00975DA5" w:rsidP="009A0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30300,2</w:t>
            </w:r>
          </w:p>
        </w:tc>
      </w:tr>
    </w:tbl>
    <w:p w:rsidR="009A0E67" w:rsidRDefault="009A0E67" w:rsidP="009A0E67"/>
    <w:p w:rsidR="00A533C6" w:rsidRPr="00673DEE" w:rsidRDefault="00A533C6" w:rsidP="005B1CB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30DA3" w:rsidRPr="00673DEE" w:rsidRDefault="00E30DA3" w:rsidP="005B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0DA3" w:rsidRPr="00673DEE" w:rsidSect="00221C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7F58"/>
    <w:multiLevelType w:val="hybridMultilevel"/>
    <w:tmpl w:val="AE2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7942"/>
    <w:multiLevelType w:val="hybridMultilevel"/>
    <w:tmpl w:val="2CE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47C"/>
    <w:rsid w:val="000001DC"/>
    <w:rsid w:val="00015216"/>
    <w:rsid w:val="00023890"/>
    <w:rsid w:val="00026DF4"/>
    <w:rsid w:val="00032CF9"/>
    <w:rsid w:val="0004079C"/>
    <w:rsid w:val="0004731E"/>
    <w:rsid w:val="00053A59"/>
    <w:rsid w:val="00056FD3"/>
    <w:rsid w:val="00057573"/>
    <w:rsid w:val="00060214"/>
    <w:rsid w:val="00070D84"/>
    <w:rsid w:val="00082008"/>
    <w:rsid w:val="00085EA9"/>
    <w:rsid w:val="00092110"/>
    <w:rsid w:val="00092299"/>
    <w:rsid w:val="000943F3"/>
    <w:rsid w:val="000A3232"/>
    <w:rsid w:val="000C1147"/>
    <w:rsid w:val="000C7F71"/>
    <w:rsid w:val="000D05A1"/>
    <w:rsid w:val="000D1B8B"/>
    <w:rsid w:val="000D250E"/>
    <w:rsid w:val="000D2CE4"/>
    <w:rsid w:val="000D7C4B"/>
    <w:rsid w:val="000E5619"/>
    <w:rsid w:val="000F6E63"/>
    <w:rsid w:val="001103DE"/>
    <w:rsid w:val="00113A68"/>
    <w:rsid w:val="001204F1"/>
    <w:rsid w:val="00120C84"/>
    <w:rsid w:val="00121AE4"/>
    <w:rsid w:val="00122FCD"/>
    <w:rsid w:val="00127526"/>
    <w:rsid w:val="001340CF"/>
    <w:rsid w:val="00135751"/>
    <w:rsid w:val="00136272"/>
    <w:rsid w:val="001419E1"/>
    <w:rsid w:val="00153544"/>
    <w:rsid w:val="00154D32"/>
    <w:rsid w:val="001727E3"/>
    <w:rsid w:val="00184263"/>
    <w:rsid w:val="001A11F1"/>
    <w:rsid w:val="001A3E9D"/>
    <w:rsid w:val="001A6745"/>
    <w:rsid w:val="001B13AD"/>
    <w:rsid w:val="001B246B"/>
    <w:rsid w:val="001C0681"/>
    <w:rsid w:val="001C5F3B"/>
    <w:rsid w:val="001D1493"/>
    <w:rsid w:val="001E2166"/>
    <w:rsid w:val="001E2EF7"/>
    <w:rsid w:val="001E6EEF"/>
    <w:rsid w:val="001F5425"/>
    <w:rsid w:val="001F63BC"/>
    <w:rsid w:val="001F74B3"/>
    <w:rsid w:val="002008B1"/>
    <w:rsid w:val="00201E3B"/>
    <w:rsid w:val="00203268"/>
    <w:rsid w:val="00205D75"/>
    <w:rsid w:val="0021619B"/>
    <w:rsid w:val="00221CBA"/>
    <w:rsid w:val="0022386D"/>
    <w:rsid w:val="0023290A"/>
    <w:rsid w:val="00232F13"/>
    <w:rsid w:val="00234FAD"/>
    <w:rsid w:val="002537A7"/>
    <w:rsid w:val="00255BB3"/>
    <w:rsid w:val="00256331"/>
    <w:rsid w:val="002645B5"/>
    <w:rsid w:val="002661CE"/>
    <w:rsid w:val="0027048D"/>
    <w:rsid w:val="00275BED"/>
    <w:rsid w:val="002804F5"/>
    <w:rsid w:val="0028218C"/>
    <w:rsid w:val="00284C2C"/>
    <w:rsid w:val="002A5226"/>
    <w:rsid w:val="002B04CE"/>
    <w:rsid w:val="002B2E12"/>
    <w:rsid w:val="002B32FF"/>
    <w:rsid w:val="002B360A"/>
    <w:rsid w:val="002B39A7"/>
    <w:rsid w:val="002C0CB2"/>
    <w:rsid w:val="002C0FB9"/>
    <w:rsid w:val="002D263C"/>
    <w:rsid w:val="002E2E5F"/>
    <w:rsid w:val="002E500D"/>
    <w:rsid w:val="002E7B96"/>
    <w:rsid w:val="002F0F5E"/>
    <w:rsid w:val="002F4E79"/>
    <w:rsid w:val="00306AD8"/>
    <w:rsid w:val="00310BDA"/>
    <w:rsid w:val="00311C18"/>
    <w:rsid w:val="0032067D"/>
    <w:rsid w:val="00320A56"/>
    <w:rsid w:val="00322BEE"/>
    <w:rsid w:val="00326C87"/>
    <w:rsid w:val="00327C19"/>
    <w:rsid w:val="00332F30"/>
    <w:rsid w:val="0034456F"/>
    <w:rsid w:val="00344B0B"/>
    <w:rsid w:val="00346CA6"/>
    <w:rsid w:val="00351A20"/>
    <w:rsid w:val="00360FC9"/>
    <w:rsid w:val="0036634B"/>
    <w:rsid w:val="0037067B"/>
    <w:rsid w:val="00381CE0"/>
    <w:rsid w:val="00386D93"/>
    <w:rsid w:val="00391B5E"/>
    <w:rsid w:val="00391FA4"/>
    <w:rsid w:val="003936B7"/>
    <w:rsid w:val="003A0113"/>
    <w:rsid w:val="003A3C39"/>
    <w:rsid w:val="003B02A3"/>
    <w:rsid w:val="003C0DD1"/>
    <w:rsid w:val="003D22AA"/>
    <w:rsid w:val="003D3356"/>
    <w:rsid w:val="003D3461"/>
    <w:rsid w:val="003D3E54"/>
    <w:rsid w:val="003E208A"/>
    <w:rsid w:val="003E74D7"/>
    <w:rsid w:val="003F1B55"/>
    <w:rsid w:val="003F3F17"/>
    <w:rsid w:val="003F52BF"/>
    <w:rsid w:val="003F6817"/>
    <w:rsid w:val="003F79FD"/>
    <w:rsid w:val="00405A43"/>
    <w:rsid w:val="0041447C"/>
    <w:rsid w:val="0041592E"/>
    <w:rsid w:val="00421BAA"/>
    <w:rsid w:val="00426201"/>
    <w:rsid w:val="00440577"/>
    <w:rsid w:val="00445D48"/>
    <w:rsid w:val="00452767"/>
    <w:rsid w:val="0045798A"/>
    <w:rsid w:val="004604DC"/>
    <w:rsid w:val="004613F7"/>
    <w:rsid w:val="00464F95"/>
    <w:rsid w:val="004704A7"/>
    <w:rsid w:val="004711BC"/>
    <w:rsid w:val="00476522"/>
    <w:rsid w:val="00480FFB"/>
    <w:rsid w:val="004830EC"/>
    <w:rsid w:val="00483EBA"/>
    <w:rsid w:val="004901EC"/>
    <w:rsid w:val="004969EE"/>
    <w:rsid w:val="004A1E2D"/>
    <w:rsid w:val="004A5341"/>
    <w:rsid w:val="004B4A2D"/>
    <w:rsid w:val="004C741C"/>
    <w:rsid w:val="004D3679"/>
    <w:rsid w:val="004D5906"/>
    <w:rsid w:val="004D742E"/>
    <w:rsid w:val="004E0D6B"/>
    <w:rsid w:val="004F1D41"/>
    <w:rsid w:val="004F745D"/>
    <w:rsid w:val="0050106F"/>
    <w:rsid w:val="00520396"/>
    <w:rsid w:val="005232D5"/>
    <w:rsid w:val="00527148"/>
    <w:rsid w:val="005319D1"/>
    <w:rsid w:val="005319FC"/>
    <w:rsid w:val="005327D9"/>
    <w:rsid w:val="005331CC"/>
    <w:rsid w:val="00555AAA"/>
    <w:rsid w:val="00557EA5"/>
    <w:rsid w:val="00560302"/>
    <w:rsid w:val="00574FB8"/>
    <w:rsid w:val="00581099"/>
    <w:rsid w:val="005833A1"/>
    <w:rsid w:val="00583BD7"/>
    <w:rsid w:val="0058576B"/>
    <w:rsid w:val="00592AE5"/>
    <w:rsid w:val="00597E4E"/>
    <w:rsid w:val="005A2E43"/>
    <w:rsid w:val="005A5839"/>
    <w:rsid w:val="005A701C"/>
    <w:rsid w:val="005B1CBC"/>
    <w:rsid w:val="005C6638"/>
    <w:rsid w:val="005D1A5E"/>
    <w:rsid w:val="005D3299"/>
    <w:rsid w:val="005D6453"/>
    <w:rsid w:val="005F4C8C"/>
    <w:rsid w:val="00601043"/>
    <w:rsid w:val="00605FF3"/>
    <w:rsid w:val="006109FD"/>
    <w:rsid w:val="00613497"/>
    <w:rsid w:val="0062313B"/>
    <w:rsid w:val="00627442"/>
    <w:rsid w:val="006354C8"/>
    <w:rsid w:val="00637E8C"/>
    <w:rsid w:val="00640433"/>
    <w:rsid w:val="00641428"/>
    <w:rsid w:val="00643EC2"/>
    <w:rsid w:val="00644CD0"/>
    <w:rsid w:val="00662889"/>
    <w:rsid w:val="00662CC6"/>
    <w:rsid w:val="006713D7"/>
    <w:rsid w:val="00673DEE"/>
    <w:rsid w:val="006757B5"/>
    <w:rsid w:val="00677C6C"/>
    <w:rsid w:val="0068267B"/>
    <w:rsid w:val="006845ED"/>
    <w:rsid w:val="00687C32"/>
    <w:rsid w:val="0069467B"/>
    <w:rsid w:val="0069696C"/>
    <w:rsid w:val="006B08D9"/>
    <w:rsid w:val="006C0862"/>
    <w:rsid w:val="006C595E"/>
    <w:rsid w:val="006C71C3"/>
    <w:rsid w:val="006D2FD1"/>
    <w:rsid w:val="006E28F8"/>
    <w:rsid w:val="006E44CB"/>
    <w:rsid w:val="006F2ED8"/>
    <w:rsid w:val="006F3030"/>
    <w:rsid w:val="006F4FFA"/>
    <w:rsid w:val="006F686D"/>
    <w:rsid w:val="0070588D"/>
    <w:rsid w:val="007117E8"/>
    <w:rsid w:val="00713C51"/>
    <w:rsid w:val="007253B4"/>
    <w:rsid w:val="00725BE8"/>
    <w:rsid w:val="007464A3"/>
    <w:rsid w:val="00757B7C"/>
    <w:rsid w:val="00762D2C"/>
    <w:rsid w:val="007675B2"/>
    <w:rsid w:val="0077014E"/>
    <w:rsid w:val="00792051"/>
    <w:rsid w:val="0079481B"/>
    <w:rsid w:val="007A2C70"/>
    <w:rsid w:val="007B0A7A"/>
    <w:rsid w:val="007B267D"/>
    <w:rsid w:val="007B79D3"/>
    <w:rsid w:val="007C0911"/>
    <w:rsid w:val="007E7AB8"/>
    <w:rsid w:val="007F4A52"/>
    <w:rsid w:val="007F5767"/>
    <w:rsid w:val="00812D07"/>
    <w:rsid w:val="00813246"/>
    <w:rsid w:val="00814D5C"/>
    <w:rsid w:val="008301D5"/>
    <w:rsid w:val="00832FEA"/>
    <w:rsid w:val="00836DDE"/>
    <w:rsid w:val="008437D1"/>
    <w:rsid w:val="00846138"/>
    <w:rsid w:val="008508F7"/>
    <w:rsid w:val="008514CC"/>
    <w:rsid w:val="008858F3"/>
    <w:rsid w:val="00887780"/>
    <w:rsid w:val="00890D1A"/>
    <w:rsid w:val="00893702"/>
    <w:rsid w:val="00896A8C"/>
    <w:rsid w:val="00897BDC"/>
    <w:rsid w:val="008A7F0C"/>
    <w:rsid w:val="008C7308"/>
    <w:rsid w:val="008F6A9B"/>
    <w:rsid w:val="008F72AA"/>
    <w:rsid w:val="0090733E"/>
    <w:rsid w:val="00912503"/>
    <w:rsid w:val="00912D77"/>
    <w:rsid w:val="009146C9"/>
    <w:rsid w:val="00914CF2"/>
    <w:rsid w:val="00920B1A"/>
    <w:rsid w:val="00921D9D"/>
    <w:rsid w:val="00924246"/>
    <w:rsid w:val="00931C3A"/>
    <w:rsid w:val="00942C8E"/>
    <w:rsid w:val="00975DA5"/>
    <w:rsid w:val="009846CA"/>
    <w:rsid w:val="00990723"/>
    <w:rsid w:val="009A0E67"/>
    <w:rsid w:val="009A19BE"/>
    <w:rsid w:val="009A288E"/>
    <w:rsid w:val="009A4618"/>
    <w:rsid w:val="009B08F1"/>
    <w:rsid w:val="009C4A71"/>
    <w:rsid w:val="009C568B"/>
    <w:rsid w:val="009D5843"/>
    <w:rsid w:val="009E078A"/>
    <w:rsid w:val="009E1566"/>
    <w:rsid w:val="009E2475"/>
    <w:rsid w:val="009E685E"/>
    <w:rsid w:val="009F1E17"/>
    <w:rsid w:val="009F3CED"/>
    <w:rsid w:val="009F5C5C"/>
    <w:rsid w:val="00A03BE3"/>
    <w:rsid w:val="00A04A47"/>
    <w:rsid w:val="00A104B6"/>
    <w:rsid w:val="00A262C8"/>
    <w:rsid w:val="00A26EE6"/>
    <w:rsid w:val="00A35CB1"/>
    <w:rsid w:val="00A4031E"/>
    <w:rsid w:val="00A41105"/>
    <w:rsid w:val="00A43429"/>
    <w:rsid w:val="00A44436"/>
    <w:rsid w:val="00A4647E"/>
    <w:rsid w:val="00A504DD"/>
    <w:rsid w:val="00A5229F"/>
    <w:rsid w:val="00A523A7"/>
    <w:rsid w:val="00A533C6"/>
    <w:rsid w:val="00A65FD2"/>
    <w:rsid w:val="00A66947"/>
    <w:rsid w:val="00A66C9F"/>
    <w:rsid w:val="00A67AE2"/>
    <w:rsid w:val="00A7101F"/>
    <w:rsid w:val="00A80DA1"/>
    <w:rsid w:val="00A90E63"/>
    <w:rsid w:val="00A935C6"/>
    <w:rsid w:val="00A96438"/>
    <w:rsid w:val="00AA06B2"/>
    <w:rsid w:val="00AA1689"/>
    <w:rsid w:val="00AA5955"/>
    <w:rsid w:val="00AA68FB"/>
    <w:rsid w:val="00AA7365"/>
    <w:rsid w:val="00AB0CE3"/>
    <w:rsid w:val="00AB1043"/>
    <w:rsid w:val="00AB52E8"/>
    <w:rsid w:val="00AC37D3"/>
    <w:rsid w:val="00AC6BD0"/>
    <w:rsid w:val="00AD1E9C"/>
    <w:rsid w:val="00AD34D4"/>
    <w:rsid w:val="00AD3610"/>
    <w:rsid w:val="00AD6901"/>
    <w:rsid w:val="00AE287C"/>
    <w:rsid w:val="00AE4F45"/>
    <w:rsid w:val="00B00170"/>
    <w:rsid w:val="00B00321"/>
    <w:rsid w:val="00B01D78"/>
    <w:rsid w:val="00B04A57"/>
    <w:rsid w:val="00B0719C"/>
    <w:rsid w:val="00B14169"/>
    <w:rsid w:val="00B26217"/>
    <w:rsid w:val="00B26254"/>
    <w:rsid w:val="00B308A5"/>
    <w:rsid w:val="00B3388D"/>
    <w:rsid w:val="00B342F2"/>
    <w:rsid w:val="00B357E8"/>
    <w:rsid w:val="00B35ACB"/>
    <w:rsid w:val="00B40B91"/>
    <w:rsid w:val="00B54B85"/>
    <w:rsid w:val="00B73454"/>
    <w:rsid w:val="00B817FF"/>
    <w:rsid w:val="00B9714B"/>
    <w:rsid w:val="00BA1019"/>
    <w:rsid w:val="00BA26E7"/>
    <w:rsid w:val="00BA2BD4"/>
    <w:rsid w:val="00BA2ED3"/>
    <w:rsid w:val="00BB6F11"/>
    <w:rsid w:val="00BB7AF7"/>
    <w:rsid w:val="00BC3EA2"/>
    <w:rsid w:val="00BC7337"/>
    <w:rsid w:val="00BD52CB"/>
    <w:rsid w:val="00BE06A4"/>
    <w:rsid w:val="00BE2E06"/>
    <w:rsid w:val="00BE35EF"/>
    <w:rsid w:val="00BE5680"/>
    <w:rsid w:val="00C03925"/>
    <w:rsid w:val="00C04756"/>
    <w:rsid w:val="00C10151"/>
    <w:rsid w:val="00C3288B"/>
    <w:rsid w:val="00C3431F"/>
    <w:rsid w:val="00C346CC"/>
    <w:rsid w:val="00C35146"/>
    <w:rsid w:val="00C35936"/>
    <w:rsid w:val="00C37E29"/>
    <w:rsid w:val="00C471E1"/>
    <w:rsid w:val="00C56582"/>
    <w:rsid w:val="00C60E41"/>
    <w:rsid w:val="00C62C33"/>
    <w:rsid w:val="00C7216E"/>
    <w:rsid w:val="00C80D6E"/>
    <w:rsid w:val="00C8167D"/>
    <w:rsid w:val="00C83FF3"/>
    <w:rsid w:val="00C93A08"/>
    <w:rsid w:val="00C97EBA"/>
    <w:rsid w:val="00CA4C03"/>
    <w:rsid w:val="00CC585E"/>
    <w:rsid w:val="00CD3CA4"/>
    <w:rsid w:val="00CD7EDF"/>
    <w:rsid w:val="00CE0A90"/>
    <w:rsid w:val="00CE6B9E"/>
    <w:rsid w:val="00D04A85"/>
    <w:rsid w:val="00D04EBF"/>
    <w:rsid w:val="00D10430"/>
    <w:rsid w:val="00D105D2"/>
    <w:rsid w:val="00D25C4C"/>
    <w:rsid w:val="00D27A33"/>
    <w:rsid w:val="00D4099A"/>
    <w:rsid w:val="00D445F1"/>
    <w:rsid w:val="00D44998"/>
    <w:rsid w:val="00D47245"/>
    <w:rsid w:val="00D47781"/>
    <w:rsid w:val="00D52F00"/>
    <w:rsid w:val="00D579DA"/>
    <w:rsid w:val="00D66AC6"/>
    <w:rsid w:val="00D8220F"/>
    <w:rsid w:val="00D872AB"/>
    <w:rsid w:val="00D9056D"/>
    <w:rsid w:val="00D91FFE"/>
    <w:rsid w:val="00D93235"/>
    <w:rsid w:val="00D97011"/>
    <w:rsid w:val="00D97B12"/>
    <w:rsid w:val="00DA30BE"/>
    <w:rsid w:val="00DB04DD"/>
    <w:rsid w:val="00DB1F4D"/>
    <w:rsid w:val="00DB3AF5"/>
    <w:rsid w:val="00DB4514"/>
    <w:rsid w:val="00DB4B80"/>
    <w:rsid w:val="00DC2205"/>
    <w:rsid w:val="00DC3D23"/>
    <w:rsid w:val="00DD39ED"/>
    <w:rsid w:val="00DD6A22"/>
    <w:rsid w:val="00DE250C"/>
    <w:rsid w:val="00DE472B"/>
    <w:rsid w:val="00DF39BB"/>
    <w:rsid w:val="00E00639"/>
    <w:rsid w:val="00E0658A"/>
    <w:rsid w:val="00E11B0F"/>
    <w:rsid w:val="00E1215F"/>
    <w:rsid w:val="00E13850"/>
    <w:rsid w:val="00E21971"/>
    <w:rsid w:val="00E222D4"/>
    <w:rsid w:val="00E25D2D"/>
    <w:rsid w:val="00E30DA3"/>
    <w:rsid w:val="00E31F62"/>
    <w:rsid w:val="00E36D3E"/>
    <w:rsid w:val="00E4733A"/>
    <w:rsid w:val="00E5632B"/>
    <w:rsid w:val="00E56769"/>
    <w:rsid w:val="00E64EBD"/>
    <w:rsid w:val="00E652B6"/>
    <w:rsid w:val="00E9777B"/>
    <w:rsid w:val="00EA0B5C"/>
    <w:rsid w:val="00EB2921"/>
    <w:rsid w:val="00EB47D8"/>
    <w:rsid w:val="00EC4C18"/>
    <w:rsid w:val="00EC5B81"/>
    <w:rsid w:val="00ED30D6"/>
    <w:rsid w:val="00ED52A0"/>
    <w:rsid w:val="00EE3143"/>
    <w:rsid w:val="00EE6581"/>
    <w:rsid w:val="00F02178"/>
    <w:rsid w:val="00F026EB"/>
    <w:rsid w:val="00F02FA9"/>
    <w:rsid w:val="00F04FF5"/>
    <w:rsid w:val="00F0583B"/>
    <w:rsid w:val="00F0668E"/>
    <w:rsid w:val="00F13A92"/>
    <w:rsid w:val="00F22C5E"/>
    <w:rsid w:val="00F239E3"/>
    <w:rsid w:val="00F23DC9"/>
    <w:rsid w:val="00F251AB"/>
    <w:rsid w:val="00F36C00"/>
    <w:rsid w:val="00F40F23"/>
    <w:rsid w:val="00F46BAE"/>
    <w:rsid w:val="00F669FE"/>
    <w:rsid w:val="00F75034"/>
    <w:rsid w:val="00F8777D"/>
    <w:rsid w:val="00F96988"/>
    <w:rsid w:val="00FA07E8"/>
    <w:rsid w:val="00FA0D04"/>
    <w:rsid w:val="00FA35B4"/>
    <w:rsid w:val="00FB1ED6"/>
    <w:rsid w:val="00FB21F9"/>
    <w:rsid w:val="00FB38A2"/>
    <w:rsid w:val="00FB725F"/>
    <w:rsid w:val="00FC6D82"/>
    <w:rsid w:val="00FD1903"/>
    <w:rsid w:val="00FD5D83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1447C"/>
    <w:pPr>
      <w:spacing w:before="240" w:after="240" w:line="240" w:lineRule="auto"/>
      <w:outlineLvl w:val="0"/>
    </w:pPr>
    <w:rPr>
      <w:rFonts w:ascii="Times New Roman" w:eastAsia="Times New Roman" w:hAnsi="Times New Roman"/>
      <w:color w:val="333333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47C"/>
    <w:pPr>
      <w:spacing w:before="240" w:after="240" w:line="240" w:lineRule="auto"/>
      <w:outlineLvl w:val="1"/>
    </w:pPr>
    <w:rPr>
      <w:rFonts w:ascii="Times New Roman" w:eastAsia="Times New Roman" w:hAnsi="Times New Roman"/>
      <w:color w:val="333333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41447C"/>
    <w:pPr>
      <w:spacing w:before="240" w:after="240" w:line="240" w:lineRule="auto"/>
      <w:outlineLvl w:val="2"/>
    </w:pPr>
    <w:rPr>
      <w:rFonts w:ascii="Times New Roman" w:eastAsia="Times New Roman" w:hAnsi="Times New Roman"/>
      <w:color w:val="333333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1447C"/>
    <w:pPr>
      <w:spacing w:before="240" w:after="240" w:line="240" w:lineRule="auto"/>
      <w:outlineLvl w:val="3"/>
    </w:pPr>
    <w:rPr>
      <w:rFonts w:ascii="Times New Roman" w:eastAsia="Times New Roman" w:hAnsi="Times New Roman"/>
      <w:color w:val="333333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41447C"/>
    <w:pPr>
      <w:spacing w:before="240" w:after="24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1447C"/>
    <w:pPr>
      <w:spacing w:before="240" w:after="24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447C"/>
    <w:rPr>
      <w:rFonts w:ascii="Times New Roman" w:eastAsia="Times New Roman" w:hAnsi="Times New Roman" w:cs="Times New Roman"/>
      <w:color w:val="333333"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1447C"/>
    <w:rPr>
      <w:rFonts w:ascii="Times New Roman" w:eastAsia="Times New Roman" w:hAnsi="Times New Roman" w:cs="Times New Roman"/>
      <w:color w:val="333333"/>
      <w:sz w:val="42"/>
      <w:szCs w:val="42"/>
      <w:lang w:eastAsia="ru-RU"/>
    </w:rPr>
  </w:style>
  <w:style w:type="character" w:customStyle="1" w:styleId="30">
    <w:name w:val="Заголовок 3 Знак"/>
    <w:link w:val="3"/>
    <w:uiPriority w:val="9"/>
    <w:rsid w:val="0041447C"/>
    <w:rPr>
      <w:rFonts w:ascii="Times New Roman" w:eastAsia="Times New Roman" w:hAnsi="Times New Roman" w:cs="Times New Roman"/>
      <w:color w:val="333333"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1447C"/>
    <w:rPr>
      <w:rFonts w:ascii="Times New Roman" w:eastAsia="Times New Roman" w:hAnsi="Times New Roman" w:cs="Times New Roman"/>
      <w:color w:val="333333"/>
      <w:sz w:val="30"/>
      <w:szCs w:val="30"/>
      <w:lang w:eastAsia="ru-RU"/>
    </w:rPr>
  </w:style>
  <w:style w:type="character" w:customStyle="1" w:styleId="50">
    <w:name w:val="Заголовок 5 Знак"/>
    <w:link w:val="5"/>
    <w:uiPriority w:val="9"/>
    <w:rsid w:val="00414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rsid w:val="0041447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41447C"/>
    <w:rPr>
      <w:rFonts w:ascii="Courier New" w:eastAsia="Times New Roman" w:hAnsi="Courier New" w:cs="Courier New"/>
      <w:sz w:val="24"/>
      <w:szCs w:val="24"/>
      <w:shd w:val="clear" w:color="auto" w:fill="FFFFCC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1447C"/>
    <w:pPr>
      <w:pBdr>
        <w:left w:val="single" w:sz="36" w:space="15" w:color="333333"/>
      </w:pBdr>
      <w:shd w:val="clear" w:color="auto" w:fill="FF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after="30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Strong"/>
    <w:uiPriority w:val="22"/>
    <w:qFormat/>
    <w:rsid w:val="0041447C"/>
    <w:rPr>
      <w:b/>
      <w:bCs/>
    </w:rPr>
  </w:style>
  <w:style w:type="paragraph" w:styleId="a4">
    <w:name w:val="Normal (Web)"/>
    <w:basedOn w:val="a"/>
    <w:uiPriority w:val="99"/>
    <w:unhideWhenUsed/>
    <w:rsid w:val="0041447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F02FA9"/>
    <w:rPr>
      <w:b/>
      <w:bCs/>
      <w:color w:val="008000"/>
    </w:rPr>
  </w:style>
  <w:style w:type="paragraph" w:customStyle="1" w:styleId="consplusnormal">
    <w:name w:val="consplusnormal"/>
    <w:basedOn w:val="a"/>
    <w:rsid w:val="00605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534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4A53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7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4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6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5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7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4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5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1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0790-7A19-4B0C-98B5-C7FB0CC5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17938</CharactersWithSpaces>
  <SharedDoc>false</SharedDoc>
  <HLinks>
    <vt:vector size="42" baseType="variant"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Par531</vt:lpwstr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Par531</vt:lpwstr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Par531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Соелма Минжуровна</dc:creator>
  <cp:lastModifiedBy>Саша</cp:lastModifiedBy>
  <cp:revision>2</cp:revision>
  <cp:lastPrinted>2016-09-02T01:50:00Z</cp:lastPrinted>
  <dcterms:created xsi:type="dcterms:W3CDTF">2016-10-18T02:31:00Z</dcterms:created>
  <dcterms:modified xsi:type="dcterms:W3CDTF">2016-10-18T02:31:00Z</dcterms:modified>
</cp:coreProperties>
</file>